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72" w:rsidRDefault="00B935E0" w:rsidP="004C1C7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35E0">
        <w:rPr>
          <w:rFonts w:ascii="Times New Roman" w:hAnsi="Times New Roman"/>
          <w:iCs/>
          <w:sz w:val="24"/>
          <w:szCs w:val="24"/>
        </w:rPr>
        <w:t>Na temelju odredbi Zakona o radu („Narodne novine“ br. 93/2014., 127/2017. i 98/19.), članka 107., Zakona o odgoju i obrazovanju u osnovnoj i srednjoj školi (</w:t>
      </w:r>
      <w:r w:rsidRPr="00B935E0">
        <w:rPr>
          <w:rFonts w:ascii="Times New Roman" w:hAnsi="Times New Roman"/>
          <w:sz w:val="24"/>
          <w:szCs w:val="24"/>
        </w:rPr>
        <w:t xml:space="preserve">»Narodne novine«, broj </w:t>
      </w:r>
      <w:r w:rsidRPr="00B935E0">
        <w:rPr>
          <w:rFonts w:ascii="Times New Roman" w:hAnsi="Times New Roman"/>
          <w:iCs/>
          <w:sz w:val="24"/>
          <w:szCs w:val="24"/>
        </w:rPr>
        <w:t xml:space="preserve"> 87/08., 86/09., 92/10., 105/10.-ispr., 90/11., 16/12., 86/12., 94/13., 152/14., 7/17., 68/18., 98/19. i 64/20. ),</w:t>
      </w:r>
      <w:r>
        <w:rPr>
          <w:iCs/>
        </w:rPr>
        <w:t xml:space="preserve"> </w:t>
      </w:r>
      <w:r w:rsidR="004C1C72">
        <w:rPr>
          <w:rFonts w:ascii="Times New Roman" w:hAnsi="Times New Roman"/>
          <w:iCs/>
          <w:sz w:val="24"/>
          <w:szCs w:val="24"/>
        </w:rPr>
        <w:t xml:space="preserve"> i članka 7. Pravilnika o načinu i postupku zapošljavanja u Gimnaziji Jurja </w:t>
      </w:r>
      <w:proofErr w:type="spellStart"/>
      <w:r w:rsidR="004C1C72">
        <w:rPr>
          <w:rFonts w:ascii="Times New Roman" w:hAnsi="Times New Roman"/>
          <w:iCs/>
          <w:sz w:val="24"/>
          <w:szCs w:val="24"/>
        </w:rPr>
        <w:t>Barakovića</w:t>
      </w:r>
      <w:proofErr w:type="spellEnd"/>
      <w:r w:rsidR="004C1C72">
        <w:rPr>
          <w:rFonts w:ascii="Times New Roman" w:hAnsi="Times New Roman"/>
          <w:iCs/>
          <w:sz w:val="24"/>
          <w:szCs w:val="24"/>
        </w:rPr>
        <w:t xml:space="preserve">,  </w:t>
      </w:r>
      <w:r w:rsidR="004C1C72">
        <w:rPr>
          <w:rFonts w:ascii="Times New Roman" w:hAnsi="Times New Roman"/>
          <w:b/>
          <w:iCs/>
          <w:sz w:val="24"/>
          <w:szCs w:val="24"/>
        </w:rPr>
        <w:t xml:space="preserve">Gimnazija Jurja </w:t>
      </w:r>
      <w:proofErr w:type="spellStart"/>
      <w:r w:rsidR="004C1C72">
        <w:rPr>
          <w:rFonts w:ascii="Times New Roman" w:hAnsi="Times New Roman"/>
          <w:b/>
          <w:iCs/>
          <w:sz w:val="24"/>
          <w:szCs w:val="24"/>
        </w:rPr>
        <w:t>Barakovića</w:t>
      </w:r>
      <w:proofErr w:type="spellEnd"/>
      <w:r w:rsidR="004C1C72">
        <w:rPr>
          <w:rFonts w:ascii="Times New Roman" w:hAnsi="Times New Roman"/>
          <w:b/>
          <w:iCs/>
          <w:sz w:val="24"/>
          <w:szCs w:val="24"/>
        </w:rPr>
        <w:t>, Zadar</w:t>
      </w:r>
      <w:r w:rsidR="004C1C72">
        <w:rPr>
          <w:rFonts w:ascii="Times New Roman" w:hAnsi="Times New Roman"/>
          <w:iCs/>
          <w:sz w:val="24"/>
          <w:szCs w:val="24"/>
        </w:rPr>
        <w:t xml:space="preserve">, </w:t>
      </w:r>
      <w:r w:rsidR="004C1C72">
        <w:rPr>
          <w:rFonts w:ascii="Times New Roman" w:hAnsi="Times New Roman"/>
          <w:sz w:val="24"/>
          <w:szCs w:val="24"/>
        </w:rPr>
        <w:t>raspisuje</w:t>
      </w:r>
    </w:p>
    <w:p w:rsidR="004C1C72" w:rsidRDefault="004C1C72" w:rsidP="004C1C72">
      <w:pPr>
        <w:pStyle w:val="Naslov4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  A  T  J  E  Č  A  J  </w:t>
      </w:r>
    </w:p>
    <w:p w:rsidR="004C1C72" w:rsidRDefault="004C1C72" w:rsidP="004C1C7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 zasnivanje radnog odnosa za radno mjesto</w:t>
      </w:r>
    </w:p>
    <w:p w:rsidR="004C1C72" w:rsidRDefault="004C1C72" w:rsidP="004C1C7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F506FD" w:rsidRPr="00F506FD" w:rsidRDefault="00F506FD" w:rsidP="00F506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6FD">
        <w:rPr>
          <w:rFonts w:ascii="Times New Roman" w:hAnsi="Times New Roman"/>
          <w:b/>
          <w:sz w:val="24"/>
          <w:szCs w:val="24"/>
        </w:rPr>
        <w:t>SPREMAČ</w:t>
      </w:r>
      <w:r w:rsidR="00AF2DA1">
        <w:rPr>
          <w:rFonts w:ascii="Times New Roman" w:hAnsi="Times New Roman"/>
          <w:b/>
          <w:sz w:val="24"/>
          <w:szCs w:val="24"/>
        </w:rPr>
        <w:t>/</w:t>
      </w:r>
      <w:r w:rsidRPr="00F506FD">
        <w:rPr>
          <w:rFonts w:ascii="Times New Roman" w:hAnsi="Times New Roman"/>
          <w:b/>
          <w:sz w:val="24"/>
          <w:szCs w:val="24"/>
        </w:rPr>
        <w:t xml:space="preserve">ICA </w:t>
      </w:r>
      <w:r w:rsidRPr="00F506FD">
        <w:rPr>
          <w:rFonts w:ascii="Times New Roman" w:hAnsi="Times New Roman"/>
          <w:sz w:val="24"/>
          <w:szCs w:val="24"/>
        </w:rPr>
        <w:t>– 1 izvršitelj/</w:t>
      </w:r>
      <w:proofErr w:type="spellStart"/>
      <w:r w:rsidRPr="00F506FD">
        <w:rPr>
          <w:rFonts w:ascii="Times New Roman" w:hAnsi="Times New Roman"/>
          <w:sz w:val="24"/>
          <w:szCs w:val="24"/>
        </w:rPr>
        <w:t>ca</w:t>
      </w:r>
      <w:proofErr w:type="spellEnd"/>
      <w:r w:rsidRPr="00F506FD">
        <w:rPr>
          <w:rFonts w:ascii="Times New Roman" w:hAnsi="Times New Roman"/>
          <w:sz w:val="24"/>
          <w:szCs w:val="24"/>
        </w:rPr>
        <w:t>, završena osnovna škola - na neodređeno radno vrijeme – puno radno vrijeme - 40 sati tjedno – 8 sati dnevno</w:t>
      </w:r>
    </w:p>
    <w:p w:rsidR="004C1C72" w:rsidRDefault="004C1C72" w:rsidP="004C1C7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C1C72" w:rsidRDefault="004C1C72" w:rsidP="004C1C72">
      <w:pPr>
        <w:spacing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Kandidat koji se prijavljuje na natječaj, uz opće uvjete za zasnivanje radnog odnosa propisane Zakonom o radu, trebaju ispunjavati i posebne uvjete sukladno članku 105. i članku 106. Zakona o odgoju i obrazovanju u osnovnoj i srednjoj školi, Pravilniku o stručnoj spremi i pedagoško-psihološkom obrazovanju nastavnika u srednjoj školi („Narodne novine“, br. 1/96. i 80/99.) i kurikulumu nastavnih predmeta.</w:t>
      </w:r>
    </w:p>
    <w:p w:rsidR="004C1C72" w:rsidRDefault="004C1C72" w:rsidP="004C1C7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 pisanoj prijavi na natječaj, u kojoj kandidat navodi osobne podatke i naziv radnog mjesta na koje se prijavljuje, potrebno je priložiti</w:t>
      </w:r>
      <w:r>
        <w:rPr>
          <w:rFonts w:ascii="Times New Roman" w:hAnsi="Times New Roman"/>
          <w:sz w:val="24"/>
          <w:szCs w:val="24"/>
        </w:rPr>
        <w:t xml:space="preserve"> životopis te dokaze o ispunjavanju formalnih uvjeta iz natječaja: diplomu, odnosno dokaz o stečenoj stručnoj spremi; domovnicu, odnosno dokaza o državljanstvu i uvjerenje da nije pod istragom i da se protiv osobe ne vodi kazneni postupak u smislu članka 106. Zakona o odgoju i obrazovanju u osnovnoj i srednjoj školi (ne starije od 6 mjeseci).</w:t>
      </w:r>
    </w:p>
    <w:p w:rsidR="004C1C72" w:rsidRDefault="004C1C72" w:rsidP="004C1C7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dokumente dostavljaju isključivo u neovjerenim preslikama koje se ne vraćaju. Nakon odabira kandidata, a prije potpisivanja ugovora o radu, odabrani kandidat će dostaviti originalne dokumente ili ovjerene preslike.</w:t>
      </w:r>
    </w:p>
    <w:p w:rsidR="004C1C72" w:rsidRDefault="004C1C72" w:rsidP="004C1C7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se u prijavi na natječaj poziva na pravo prednosti pri zapošljavanju prema posebnom zakonu, ima prednost u odnosu na ostale kandidate samo pod jednakim uvjetima. Da bi ostvario pravo prednosti pri zapošljavanju kandidat koji ispunjava uvjete za ostvarivanje toga prava u trenutku podnošenja prijave dužan je uz prijavu na natječaj priložiti sve dokaze o ispunjavanju traženih uvjeta natječaja te svu propisanu dokumentaciju prema posebnom zakonu</w:t>
      </w:r>
      <w:r>
        <w:rPr>
          <w:rFonts w:ascii="Times New Roman" w:eastAsia="Batang" w:hAnsi="Times New Roman"/>
          <w:sz w:val="24"/>
          <w:szCs w:val="24"/>
        </w:rPr>
        <w:t xml:space="preserve"> kojom se dokazuje ispunjenje uvjeta prednosti pri zapošljavanju</w:t>
      </w:r>
      <w:r>
        <w:rPr>
          <w:rFonts w:ascii="Times New Roman" w:hAnsi="Times New Roman"/>
          <w:sz w:val="24"/>
          <w:szCs w:val="24"/>
        </w:rPr>
        <w:t>.</w:t>
      </w:r>
    </w:p>
    <w:p w:rsidR="004C1C72" w:rsidRDefault="004C1C72" w:rsidP="004C1C72">
      <w:pPr>
        <w:pStyle w:val="Bezproreda"/>
        <w:ind w:firstLine="708"/>
        <w:jc w:val="both"/>
        <w:rPr>
          <w:b/>
          <w:color w:val="666666"/>
          <w:u w:val="single"/>
        </w:rPr>
      </w:pPr>
      <w:r>
        <w:t xml:space="preserve">Kandidat koji se poziva na pravo prednosti pri zapošljavanju u skladu s člankom 102. Zakona o hrvatskim braniteljima iz Domovinskog rata i članovima njihovih obitelji </w:t>
      </w:r>
      <w:r>
        <w:rPr>
          <w:iCs/>
        </w:rPr>
        <w:t>(</w:t>
      </w:r>
      <w:r>
        <w:t xml:space="preserve">»Narodne novine«, br. 121/17.)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 </w:t>
      </w:r>
      <w:hyperlink r:id="rId5" w:history="1">
        <w:r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</w:p>
    <w:p w:rsidR="004C1C72" w:rsidRDefault="004C1C72" w:rsidP="004C1C7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Kandidat koji je stekao obrazovnu </w:t>
      </w:r>
      <w:r>
        <w:rPr>
          <w:rFonts w:ascii="Times New Roman" w:hAnsi="Times New Roman"/>
          <w:sz w:val="24"/>
          <w:szCs w:val="24"/>
        </w:rPr>
        <w:t xml:space="preserve">kvalifikaciju u inozemstvu </w:t>
      </w:r>
      <w:r>
        <w:rPr>
          <w:rFonts w:ascii="Times New Roman" w:hAnsi="Times New Roman"/>
          <w:color w:val="000000"/>
          <w:sz w:val="24"/>
          <w:szCs w:val="24"/>
        </w:rPr>
        <w:t xml:space="preserve"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rješenje Ministarstva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znanosti i obrazovanja o priznavanju inozemne stručne kvalifikacije radi pristupa reguliranoj profesiji.</w:t>
      </w:r>
    </w:p>
    <w:p w:rsidR="004C1C72" w:rsidRDefault="004C1C72" w:rsidP="004C1C7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za podnošenje prijava je 8 dana od dana objave natječaja na mrežnoj stranici i oglasnoj ploči Hrvatskog zavoda za zapošljavanje te mrežnoj stranici i oglasnoj ploči Gimnazije Jurja </w:t>
      </w:r>
      <w:proofErr w:type="spellStart"/>
      <w:r>
        <w:rPr>
          <w:rFonts w:ascii="Times New Roman" w:hAnsi="Times New Roman"/>
          <w:sz w:val="24"/>
          <w:szCs w:val="24"/>
        </w:rPr>
        <w:t>Barakovića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C1C72" w:rsidRDefault="004C1C72" w:rsidP="004C1C7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natječaj se mogu javiti osobe oba spola. Izrazi koji se u ovom natječaju koriste u muškom rodu odnose se na jednak način na muški i ženski rod.</w:t>
      </w:r>
    </w:p>
    <w:p w:rsidR="004C1C72" w:rsidRDefault="004C1C72" w:rsidP="004C1C7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Kandidatom prijavljenim na natječaj će se smatrati samo osoba koja podnese pravodobnu i potpunu prijavu te ispunjava formalne uvjete iz natječaja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Potpunom prijavom smatra se prijava koja sadrži sve podatke i priloge navedene u natječaju.</w:t>
      </w:r>
    </w:p>
    <w:p w:rsidR="004C1C72" w:rsidRDefault="004C1C72" w:rsidP="004C1C72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isteka natječajnog roka provest će se postupka vrednovanja kandidata putem razgovora (</w:t>
      </w:r>
      <w:proofErr w:type="spellStart"/>
      <w:r>
        <w:rPr>
          <w:rFonts w:ascii="Times New Roman" w:hAnsi="Times New Roman"/>
          <w:sz w:val="24"/>
          <w:szCs w:val="24"/>
        </w:rPr>
        <w:t>intervuja</w:t>
      </w:r>
      <w:proofErr w:type="spellEnd"/>
      <w:r>
        <w:rPr>
          <w:rFonts w:ascii="Times New Roman" w:hAnsi="Times New Roman"/>
          <w:sz w:val="24"/>
          <w:szCs w:val="24"/>
        </w:rPr>
        <w:t xml:space="preserve">), sukladno </w:t>
      </w:r>
      <w:r>
        <w:rPr>
          <w:rFonts w:ascii="Times New Roman" w:hAnsi="Times New Roman"/>
          <w:bCs/>
          <w:sz w:val="24"/>
          <w:szCs w:val="24"/>
        </w:rPr>
        <w:t xml:space="preserve">Pravilniku o načinu i postupku zapošljavanja u Gimnaziji Jurja </w:t>
      </w:r>
      <w:proofErr w:type="spellStart"/>
      <w:r>
        <w:rPr>
          <w:rFonts w:ascii="Times New Roman" w:hAnsi="Times New Roman"/>
          <w:bCs/>
          <w:sz w:val="24"/>
          <w:szCs w:val="24"/>
        </w:rPr>
        <w:t>Barakovića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Na web stranici Škole </w:t>
      </w:r>
      <w:hyperlink r:id="rId6" w:history="1">
        <w:r>
          <w:rPr>
            <w:rStyle w:val="Hiperveza"/>
            <w:sz w:val="24"/>
            <w:szCs w:val="24"/>
          </w:rPr>
          <w:t>www.gjb.hr</w:t>
        </w:r>
      </w:hyperlink>
      <w:r>
        <w:rPr>
          <w:rFonts w:ascii="Times New Roman" w:hAnsi="Times New Roman"/>
          <w:sz w:val="24"/>
          <w:szCs w:val="24"/>
        </w:rPr>
        <w:t xml:space="preserve"> objavit će se vrijeme i mjesto održavanja razgovora (intervjua). Za kandidata koji ne pristupi razgovoru smatrat će se da je odustao od prijave na natječaj i ne smatra se više kandidatom.</w:t>
      </w:r>
    </w:p>
    <w:p w:rsidR="004C1C72" w:rsidRDefault="004C1C72" w:rsidP="004C1C7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Škola izvješćuje sve kandidate o rezultatima natječaja putem mrežne stranice Škole </w:t>
      </w:r>
      <w:hyperlink r:id="rId7" w:history="1">
        <w:r>
          <w:rPr>
            <w:rStyle w:val="Hiperveza"/>
            <w:sz w:val="24"/>
            <w:szCs w:val="24"/>
          </w:rPr>
          <w:t>www.gjb.hr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ED7D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4C1C72" w:rsidRDefault="004C1C72" w:rsidP="004C1C72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Prijave na natječaj s dokazima o ispunjavanju uvjeta iz natječaja dostavljaju se osobno ili poštom na adresu: </w:t>
      </w:r>
      <w:r>
        <w:rPr>
          <w:rFonts w:ascii="Times New Roman" w:hAnsi="Times New Roman"/>
          <w:b/>
          <w:iCs/>
          <w:sz w:val="24"/>
          <w:szCs w:val="24"/>
        </w:rPr>
        <w:t xml:space="preserve">Gimnazija Jurja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Barakovića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>, Perivoj Vladimira Nazora br. 3, 23000 Zadar, s naznakom „za natječaj“.</w:t>
      </w:r>
    </w:p>
    <w:p w:rsidR="004C1C72" w:rsidRDefault="004C1C72" w:rsidP="004C1C7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Natječaj je otvoren </w:t>
      </w:r>
      <w:r w:rsidR="003725BF">
        <w:rPr>
          <w:rFonts w:ascii="Times New Roman" w:hAnsi="Times New Roman"/>
          <w:b/>
          <w:iCs/>
          <w:sz w:val="24"/>
          <w:szCs w:val="24"/>
        </w:rPr>
        <w:t>od 24</w:t>
      </w:r>
      <w:r w:rsidR="003725BF">
        <w:rPr>
          <w:rFonts w:ascii="Times New Roman" w:hAnsi="Times New Roman"/>
          <w:b/>
          <w:sz w:val="24"/>
          <w:szCs w:val="24"/>
        </w:rPr>
        <w:t>. 09</w:t>
      </w:r>
      <w:r w:rsidR="00F87CCB">
        <w:rPr>
          <w:rFonts w:ascii="Times New Roman" w:hAnsi="Times New Roman"/>
          <w:b/>
          <w:sz w:val="24"/>
          <w:szCs w:val="24"/>
        </w:rPr>
        <w:t xml:space="preserve">. </w:t>
      </w:r>
      <w:r w:rsidR="00941D3D">
        <w:rPr>
          <w:rFonts w:ascii="Times New Roman" w:hAnsi="Times New Roman"/>
          <w:b/>
          <w:sz w:val="24"/>
          <w:szCs w:val="24"/>
        </w:rPr>
        <w:t xml:space="preserve"> do </w:t>
      </w:r>
      <w:r w:rsidR="003725BF">
        <w:rPr>
          <w:rFonts w:ascii="Times New Roman" w:hAnsi="Times New Roman"/>
          <w:b/>
          <w:sz w:val="24"/>
          <w:szCs w:val="24"/>
        </w:rPr>
        <w:t xml:space="preserve"> 02. 10</w:t>
      </w:r>
      <w:r>
        <w:rPr>
          <w:rFonts w:ascii="Times New Roman" w:hAnsi="Times New Roman"/>
          <w:b/>
          <w:sz w:val="24"/>
          <w:szCs w:val="24"/>
        </w:rPr>
        <w:t xml:space="preserve">. 2020. </w:t>
      </w:r>
      <w:r>
        <w:rPr>
          <w:rFonts w:ascii="Times New Roman" w:hAnsi="Times New Roman"/>
          <w:sz w:val="24"/>
          <w:szCs w:val="24"/>
        </w:rPr>
        <w:t>godine.</w:t>
      </w:r>
    </w:p>
    <w:p w:rsidR="004C1C72" w:rsidRDefault="004C1C72" w:rsidP="004C1C72">
      <w:pPr>
        <w:spacing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Nepotpune i/ili nepravodobne prijave neće se razmatrati.</w:t>
      </w:r>
    </w:p>
    <w:p w:rsidR="004C1C72" w:rsidRDefault="004C1C72" w:rsidP="004C1C72">
      <w:pPr>
        <w:pStyle w:val="Bezproreda"/>
        <w:ind w:firstLine="708"/>
        <w:jc w:val="both"/>
      </w:pPr>
      <w:r>
        <w:t xml:space="preserve">Sukladno odredbama Opće uredbe o zaštiti osobnih podataka br. 2016/679 i Zakona o provedbi Opće uredbe o zaštiti podataka </w:t>
      </w:r>
      <w:r>
        <w:rPr>
          <w:iCs/>
        </w:rPr>
        <w:t>(</w:t>
      </w:r>
      <w: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356D5E" w:rsidRPr="001E55AF" w:rsidRDefault="00356D5E" w:rsidP="00356D5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56D5E" w:rsidRPr="001E55AF" w:rsidRDefault="00356D5E" w:rsidP="00356D5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55AF">
        <w:rPr>
          <w:rFonts w:ascii="Times New Roman" w:hAnsi="Times New Roman"/>
          <w:b/>
          <w:sz w:val="24"/>
          <w:szCs w:val="24"/>
        </w:rPr>
        <w:t>Obja</w:t>
      </w:r>
      <w:r>
        <w:rPr>
          <w:rFonts w:ascii="Times New Roman" w:hAnsi="Times New Roman"/>
          <w:b/>
          <w:sz w:val="24"/>
          <w:szCs w:val="24"/>
        </w:rPr>
        <w:t xml:space="preserve">vljeno na </w:t>
      </w:r>
      <w:r w:rsidR="008C7B4E">
        <w:rPr>
          <w:rFonts w:ascii="Times New Roman" w:hAnsi="Times New Roman"/>
          <w:b/>
          <w:sz w:val="24"/>
          <w:szCs w:val="24"/>
        </w:rPr>
        <w:t>mrežnoj stranici Škole</w:t>
      </w:r>
      <w:r w:rsidR="003725BF">
        <w:rPr>
          <w:rFonts w:ascii="Times New Roman" w:hAnsi="Times New Roman"/>
          <w:b/>
          <w:sz w:val="24"/>
          <w:szCs w:val="24"/>
        </w:rPr>
        <w:t xml:space="preserve"> dana 24</w:t>
      </w:r>
      <w:r w:rsidRPr="001E55AF">
        <w:rPr>
          <w:rFonts w:ascii="Times New Roman" w:hAnsi="Times New Roman"/>
          <w:b/>
          <w:sz w:val="24"/>
          <w:szCs w:val="24"/>
        </w:rPr>
        <w:t xml:space="preserve">. </w:t>
      </w:r>
      <w:r w:rsidR="003725BF">
        <w:rPr>
          <w:rFonts w:ascii="Times New Roman" w:hAnsi="Times New Roman"/>
          <w:b/>
          <w:sz w:val="24"/>
          <w:szCs w:val="24"/>
        </w:rPr>
        <w:t>rujna</w:t>
      </w:r>
      <w:r w:rsidR="00F87CCB">
        <w:rPr>
          <w:rFonts w:ascii="Times New Roman" w:hAnsi="Times New Roman"/>
          <w:b/>
          <w:sz w:val="24"/>
          <w:szCs w:val="24"/>
        </w:rPr>
        <w:t xml:space="preserve"> </w:t>
      </w:r>
      <w:r w:rsidR="004C1C72">
        <w:rPr>
          <w:rFonts w:ascii="Times New Roman" w:hAnsi="Times New Roman"/>
          <w:b/>
          <w:sz w:val="24"/>
          <w:szCs w:val="24"/>
        </w:rPr>
        <w:t>2020</w:t>
      </w:r>
      <w:r w:rsidRPr="001E55AF">
        <w:rPr>
          <w:rFonts w:ascii="Times New Roman" w:hAnsi="Times New Roman"/>
          <w:b/>
          <w:sz w:val="24"/>
          <w:szCs w:val="24"/>
        </w:rPr>
        <w:t>. godine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E36D7" w:rsidRPr="00BE2F25" w:rsidRDefault="006E36D7" w:rsidP="006E36D7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</w:p>
    <w:sectPr w:rsidR="006E36D7" w:rsidRPr="00BE2F25" w:rsidSect="00AF437A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82F33"/>
    <w:multiLevelType w:val="hybridMultilevel"/>
    <w:tmpl w:val="9C120B00"/>
    <w:lvl w:ilvl="0" w:tplc="0248F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3E1CFB"/>
    <w:multiLevelType w:val="hybridMultilevel"/>
    <w:tmpl w:val="8A681A58"/>
    <w:lvl w:ilvl="0" w:tplc="818C6DA4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72CD78BF"/>
    <w:multiLevelType w:val="hybridMultilevel"/>
    <w:tmpl w:val="A6161378"/>
    <w:lvl w:ilvl="0" w:tplc="19A2D7D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30"/>
    <w:rsid w:val="00026D91"/>
    <w:rsid w:val="00032B86"/>
    <w:rsid w:val="0008523A"/>
    <w:rsid w:val="0011717D"/>
    <w:rsid w:val="001B2CA1"/>
    <w:rsid w:val="00237DE9"/>
    <w:rsid w:val="00253DBD"/>
    <w:rsid w:val="00263FFB"/>
    <w:rsid w:val="002B0AE9"/>
    <w:rsid w:val="002D06E7"/>
    <w:rsid w:val="003000B5"/>
    <w:rsid w:val="00356D5E"/>
    <w:rsid w:val="003725BF"/>
    <w:rsid w:val="00407147"/>
    <w:rsid w:val="00441255"/>
    <w:rsid w:val="004956B4"/>
    <w:rsid w:val="004B4ADF"/>
    <w:rsid w:val="004C1C72"/>
    <w:rsid w:val="00525D3B"/>
    <w:rsid w:val="00534370"/>
    <w:rsid w:val="00554E84"/>
    <w:rsid w:val="005A2DC6"/>
    <w:rsid w:val="00616E68"/>
    <w:rsid w:val="0069502E"/>
    <w:rsid w:val="006B735A"/>
    <w:rsid w:val="006E36D7"/>
    <w:rsid w:val="006F22B3"/>
    <w:rsid w:val="00705F6C"/>
    <w:rsid w:val="007609C0"/>
    <w:rsid w:val="00763CD0"/>
    <w:rsid w:val="007A06C9"/>
    <w:rsid w:val="007D7AC9"/>
    <w:rsid w:val="00801F47"/>
    <w:rsid w:val="008C7B4E"/>
    <w:rsid w:val="00941D3D"/>
    <w:rsid w:val="00955FD6"/>
    <w:rsid w:val="009B38E1"/>
    <w:rsid w:val="00A826A7"/>
    <w:rsid w:val="00AF2DA1"/>
    <w:rsid w:val="00AF6CD1"/>
    <w:rsid w:val="00B42F79"/>
    <w:rsid w:val="00B762AC"/>
    <w:rsid w:val="00B935E0"/>
    <w:rsid w:val="00B979F7"/>
    <w:rsid w:val="00BE2F25"/>
    <w:rsid w:val="00CA53B9"/>
    <w:rsid w:val="00D14D14"/>
    <w:rsid w:val="00D2757E"/>
    <w:rsid w:val="00D411C0"/>
    <w:rsid w:val="00D4716B"/>
    <w:rsid w:val="00E21AB4"/>
    <w:rsid w:val="00E82F73"/>
    <w:rsid w:val="00EA0931"/>
    <w:rsid w:val="00ED5C30"/>
    <w:rsid w:val="00EF12CD"/>
    <w:rsid w:val="00F00786"/>
    <w:rsid w:val="00F506FD"/>
    <w:rsid w:val="00F75F19"/>
    <w:rsid w:val="00F82A9B"/>
    <w:rsid w:val="00F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FB7A3-AC3A-4174-B4BF-CE36EE13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30"/>
    <w:pPr>
      <w:spacing w:after="200"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ED5C30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ED5C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ED5C30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D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4ADF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nhideWhenUsed/>
    <w:rsid w:val="006E3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j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jb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2018-09-17T08:28:00Z</cp:lastPrinted>
  <dcterms:created xsi:type="dcterms:W3CDTF">2019-11-05T11:14:00Z</dcterms:created>
  <dcterms:modified xsi:type="dcterms:W3CDTF">2020-09-22T07:59:00Z</dcterms:modified>
</cp:coreProperties>
</file>