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9CB" w:rsidRDefault="00F979CB" w:rsidP="00F979CB">
      <w:pPr>
        <w:spacing w:line="0" w:lineRule="atLeast"/>
        <w:ind w:left="40"/>
        <w:rPr>
          <w:rFonts w:ascii="Times New Roman" w:eastAsia="Arial" w:hAnsi="Times New Roman" w:cs="Times New Roman"/>
          <w:sz w:val="19"/>
        </w:rPr>
      </w:pPr>
      <w:r>
        <w:rPr>
          <w:rFonts w:ascii="Times New Roman" w:eastAsia="Arial" w:hAnsi="Times New Roman" w:cs="Times New Roman"/>
          <w:sz w:val="19"/>
        </w:rPr>
        <w:t>REPUBLIKA HRVATSKA</w:t>
      </w:r>
    </w:p>
    <w:p w:rsidR="00F979CB" w:rsidRDefault="00F979CB" w:rsidP="00F979CB">
      <w:pPr>
        <w:spacing w:line="98" w:lineRule="exact"/>
        <w:rPr>
          <w:rFonts w:ascii="Times New Roman" w:eastAsia="Times New Roman" w:hAnsi="Times New Roman" w:cs="Times New Roman"/>
          <w:sz w:val="24"/>
        </w:rPr>
      </w:pPr>
    </w:p>
    <w:p w:rsidR="00F979CB" w:rsidRDefault="00F979CB" w:rsidP="00F979CB">
      <w:pPr>
        <w:spacing w:line="0" w:lineRule="atLeast"/>
        <w:ind w:left="40"/>
        <w:rPr>
          <w:rFonts w:ascii="Times New Roman" w:eastAsia="Arial" w:hAnsi="Times New Roman" w:cs="Times New Roman"/>
          <w:sz w:val="19"/>
        </w:rPr>
      </w:pPr>
      <w:r>
        <w:rPr>
          <w:rFonts w:ascii="Times New Roman" w:eastAsia="Arial" w:hAnsi="Times New Roman" w:cs="Times New Roman"/>
          <w:sz w:val="19"/>
        </w:rPr>
        <w:t>MEĐIMURSKA ŽUPANIJA</w:t>
      </w:r>
    </w:p>
    <w:p w:rsidR="00F979CB" w:rsidRDefault="00F979CB" w:rsidP="00F979CB">
      <w:pPr>
        <w:spacing w:line="98" w:lineRule="exact"/>
        <w:rPr>
          <w:rFonts w:ascii="Times New Roman" w:eastAsia="Times New Roman" w:hAnsi="Times New Roman" w:cs="Times New Roman"/>
          <w:sz w:val="24"/>
        </w:rPr>
      </w:pPr>
    </w:p>
    <w:p w:rsidR="00F979CB" w:rsidRDefault="00F979CB" w:rsidP="00F979CB">
      <w:pPr>
        <w:spacing w:line="0" w:lineRule="atLeast"/>
        <w:ind w:left="40"/>
        <w:rPr>
          <w:rFonts w:ascii="Times New Roman" w:eastAsia="Arial" w:hAnsi="Times New Roman" w:cs="Times New Roman"/>
          <w:sz w:val="19"/>
        </w:rPr>
      </w:pPr>
      <w:r>
        <w:rPr>
          <w:rFonts w:ascii="Times New Roman" w:eastAsia="Arial" w:hAnsi="Times New Roman" w:cs="Times New Roman"/>
          <w:sz w:val="19"/>
        </w:rPr>
        <w:t>OPĆINA NEDELIŠĆE</w:t>
      </w:r>
    </w:p>
    <w:p w:rsidR="00F979CB" w:rsidRDefault="00F979CB" w:rsidP="00F979CB">
      <w:pPr>
        <w:spacing w:line="48" w:lineRule="exact"/>
        <w:rPr>
          <w:rFonts w:ascii="Times New Roman" w:eastAsia="Times New Roman" w:hAnsi="Times New Roman" w:cs="Times New Roman"/>
          <w:sz w:val="24"/>
        </w:rPr>
      </w:pPr>
    </w:p>
    <w:p w:rsidR="00F979CB" w:rsidRDefault="00F979CB" w:rsidP="00F979CB">
      <w:pPr>
        <w:spacing w:line="0" w:lineRule="atLeast"/>
        <w:ind w:left="40"/>
        <w:rPr>
          <w:rFonts w:ascii="Times New Roman" w:eastAsia="Arial" w:hAnsi="Times New Roman" w:cs="Times New Roman"/>
          <w:sz w:val="21"/>
        </w:rPr>
      </w:pPr>
      <w:r>
        <w:rPr>
          <w:rFonts w:ascii="Times New Roman" w:eastAsia="Arial" w:hAnsi="Times New Roman" w:cs="Times New Roman"/>
          <w:sz w:val="21"/>
        </w:rPr>
        <w:t>OŠ DR.IVANA NOVAKA MACINEC</w:t>
      </w:r>
    </w:p>
    <w:p w:rsidR="00F979CB" w:rsidRDefault="00F979CB" w:rsidP="00F979CB">
      <w:pPr>
        <w:spacing w:line="42" w:lineRule="exact"/>
        <w:rPr>
          <w:rFonts w:ascii="Times New Roman" w:eastAsia="Times New Roman" w:hAnsi="Times New Roman" w:cs="Times New Roman"/>
          <w:sz w:val="24"/>
        </w:rPr>
      </w:pPr>
    </w:p>
    <w:p w:rsidR="00F979CB" w:rsidRDefault="00F979CB" w:rsidP="00F979CB">
      <w:pPr>
        <w:spacing w:line="0" w:lineRule="atLeast"/>
        <w:ind w:left="40"/>
        <w:rPr>
          <w:rFonts w:ascii="Times New Roman" w:eastAsia="Arial" w:hAnsi="Times New Roman" w:cs="Times New Roman"/>
          <w:sz w:val="23"/>
        </w:rPr>
      </w:pPr>
      <w:r>
        <w:rPr>
          <w:rFonts w:ascii="Times New Roman" w:eastAsia="Arial" w:hAnsi="Times New Roman" w:cs="Times New Roman"/>
          <w:sz w:val="19"/>
        </w:rPr>
        <w:t>KLASA:112-07/20-01-0</w:t>
      </w:r>
      <w:r w:rsidR="0091761A">
        <w:rPr>
          <w:rFonts w:ascii="Times New Roman" w:eastAsia="Arial" w:hAnsi="Times New Roman" w:cs="Times New Roman"/>
          <w:sz w:val="19"/>
        </w:rPr>
        <w:t>6</w:t>
      </w:r>
    </w:p>
    <w:p w:rsidR="00F979CB" w:rsidRDefault="00F979CB" w:rsidP="00F979CB">
      <w:pPr>
        <w:spacing w:line="71" w:lineRule="exact"/>
        <w:rPr>
          <w:rFonts w:ascii="Times New Roman" w:eastAsia="Times New Roman" w:hAnsi="Times New Roman" w:cs="Times New Roman"/>
          <w:sz w:val="24"/>
        </w:rPr>
      </w:pPr>
    </w:p>
    <w:p w:rsidR="00F979CB" w:rsidRDefault="00F979CB" w:rsidP="00F979CB">
      <w:pPr>
        <w:spacing w:line="0" w:lineRule="atLeast"/>
        <w:ind w:left="40"/>
        <w:rPr>
          <w:rFonts w:ascii="Times New Roman" w:eastAsia="Arial" w:hAnsi="Times New Roman" w:cs="Times New Roman"/>
          <w:sz w:val="21"/>
        </w:rPr>
      </w:pPr>
      <w:r>
        <w:rPr>
          <w:rFonts w:ascii="Times New Roman" w:eastAsia="Arial" w:hAnsi="Times New Roman" w:cs="Times New Roman"/>
          <w:sz w:val="18"/>
          <w:szCs w:val="18"/>
        </w:rPr>
        <w:t>URBROJ: 2109-34-</w:t>
      </w:r>
      <w:r w:rsidR="0091761A">
        <w:rPr>
          <w:rFonts w:ascii="Times New Roman" w:eastAsia="Arial" w:hAnsi="Times New Roman" w:cs="Times New Roman"/>
          <w:sz w:val="18"/>
          <w:szCs w:val="18"/>
        </w:rPr>
        <w:t>20</w:t>
      </w:r>
      <w:r>
        <w:rPr>
          <w:rFonts w:ascii="Times New Roman" w:eastAsia="Arial" w:hAnsi="Times New Roman" w:cs="Times New Roman"/>
          <w:sz w:val="18"/>
          <w:szCs w:val="18"/>
        </w:rPr>
        <w:t>-02</w:t>
      </w:r>
      <w:r>
        <w:rPr>
          <w:rFonts w:ascii="Times New Roman" w:eastAsia="Arial" w:hAnsi="Times New Roman" w:cs="Times New Roman"/>
          <w:sz w:val="14"/>
        </w:rPr>
        <w:t xml:space="preserve"> </w:t>
      </w:r>
    </w:p>
    <w:p w:rsidR="00F979CB" w:rsidRDefault="00F979CB" w:rsidP="00F979CB">
      <w:pPr>
        <w:spacing w:line="62" w:lineRule="exact"/>
        <w:rPr>
          <w:rFonts w:ascii="Times New Roman" w:eastAsia="Times New Roman" w:hAnsi="Times New Roman" w:cs="Times New Roman"/>
          <w:sz w:val="24"/>
        </w:rPr>
      </w:pPr>
    </w:p>
    <w:p w:rsidR="00F979CB" w:rsidRDefault="00F979CB" w:rsidP="00F979CB">
      <w:pPr>
        <w:spacing w:line="0" w:lineRule="atLeast"/>
        <w:ind w:left="20"/>
        <w:rPr>
          <w:rFonts w:ascii="Times New Roman" w:eastAsia="Arial" w:hAnsi="Times New Roman" w:cs="Times New Roman"/>
          <w:sz w:val="22"/>
        </w:rPr>
      </w:pPr>
      <w:r>
        <w:rPr>
          <w:rFonts w:ascii="Times New Roman" w:eastAsia="Arial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2"/>
        </w:rPr>
        <w:t>Macinec</w:t>
      </w:r>
      <w:proofErr w:type="spellEnd"/>
      <w:r>
        <w:rPr>
          <w:rFonts w:ascii="Times New Roman" w:eastAsia="Arial" w:hAnsi="Times New Roman" w:cs="Times New Roman"/>
          <w:sz w:val="22"/>
        </w:rPr>
        <w:t xml:space="preserve">, </w:t>
      </w:r>
      <w:r w:rsidR="0091761A">
        <w:rPr>
          <w:rFonts w:ascii="Times New Roman" w:eastAsia="Arial" w:hAnsi="Times New Roman" w:cs="Times New Roman"/>
          <w:sz w:val="22"/>
        </w:rPr>
        <w:t>13</w:t>
      </w:r>
      <w:r>
        <w:rPr>
          <w:rFonts w:ascii="Times New Roman" w:eastAsia="Arial" w:hAnsi="Times New Roman" w:cs="Times New Roman"/>
          <w:sz w:val="22"/>
        </w:rPr>
        <w:t xml:space="preserve">. </w:t>
      </w:r>
      <w:r w:rsidR="0091761A">
        <w:rPr>
          <w:rFonts w:ascii="Times New Roman" w:eastAsia="Arial" w:hAnsi="Times New Roman" w:cs="Times New Roman"/>
          <w:sz w:val="22"/>
        </w:rPr>
        <w:t>listopada</w:t>
      </w:r>
      <w:r>
        <w:rPr>
          <w:rFonts w:ascii="Times New Roman" w:eastAsia="Arial" w:hAnsi="Times New Roman" w:cs="Times New Roman"/>
          <w:sz w:val="22"/>
        </w:rPr>
        <w:t xml:space="preserve"> 2020.</w:t>
      </w:r>
    </w:p>
    <w:p w:rsidR="00F979CB" w:rsidRDefault="00F979CB" w:rsidP="00F979CB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F979CB" w:rsidRDefault="00F979CB" w:rsidP="00F979CB">
      <w:pPr>
        <w:spacing w:line="275" w:lineRule="exact"/>
        <w:rPr>
          <w:rFonts w:ascii="Times New Roman" w:eastAsia="Times New Roman" w:hAnsi="Times New Roman" w:cs="Times New Roman"/>
          <w:sz w:val="24"/>
        </w:rPr>
      </w:pPr>
    </w:p>
    <w:p w:rsidR="00F979CB" w:rsidRDefault="00F979CB" w:rsidP="00F979CB">
      <w:pPr>
        <w:spacing w:line="256" w:lineRule="auto"/>
        <w:ind w:left="20" w:firstLine="10"/>
        <w:rPr>
          <w:rFonts w:ascii="Times New Roman" w:eastAsia="Arial" w:hAnsi="Times New Roman" w:cs="Times New Roman"/>
          <w:sz w:val="18"/>
        </w:rPr>
      </w:pPr>
      <w:r>
        <w:rPr>
          <w:rFonts w:ascii="Times New Roman" w:eastAsia="Arial" w:hAnsi="Times New Roman" w:cs="Times New Roman"/>
          <w:sz w:val="22"/>
        </w:rPr>
        <w:t xml:space="preserve">Na </w:t>
      </w:r>
      <w:r>
        <w:rPr>
          <w:rFonts w:ascii="Times New Roman" w:eastAsia="Arial" w:hAnsi="Times New Roman" w:cs="Times New Roman"/>
          <w:sz w:val="24"/>
        </w:rPr>
        <w:t>temelju</w:t>
      </w:r>
      <w:r>
        <w:rPr>
          <w:rFonts w:ascii="Times New Roman" w:eastAsia="Arial" w:hAnsi="Times New Roman" w:cs="Times New Roman"/>
          <w:sz w:val="22"/>
        </w:rPr>
        <w:t xml:space="preserve"> članka 12. Pravilnika o zapošljavanju </w:t>
      </w:r>
      <w:r>
        <w:rPr>
          <w:rFonts w:ascii="Times New Roman" w:eastAsia="Arial" w:hAnsi="Times New Roman" w:cs="Times New Roman"/>
          <w:sz w:val="25"/>
        </w:rPr>
        <w:t>u</w:t>
      </w:r>
      <w:r>
        <w:rPr>
          <w:rFonts w:ascii="Times New Roman" w:eastAsia="Arial" w:hAnsi="Times New Roman" w:cs="Times New Roman"/>
          <w:sz w:val="22"/>
        </w:rPr>
        <w:t xml:space="preserve"> Osnovno školi </w:t>
      </w:r>
      <w:proofErr w:type="spellStart"/>
      <w:r>
        <w:rPr>
          <w:rFonts w:ascii="Times New Roman" w:eastAsia="Arial" w:hAnsi="Times New Roman" w:cs="Times New Roman"/>
          <w:sz w:val="22"/>
        </w:rPr>
        <w:t>Dr.Ivana</w:t>
      </w:r>
      <w:proofErr w:type="spellEnd"/>
      <w:r>
        <w:rPr>
          <w:rFonts w:ascii="Times New Roman" w:eastAsia="Arial" w:hAnsi="Times New Roman" w:cs="Times New Roman"/>
          <w:sz w:val="22"/>
        </w:rPr>
        <w:t xml:space="preserve"> Novaka </w:t>
      </w:r>
      <w:proofErr w:type="spellStart"/>
      <w:r>
        <w:rPr>
          <w:rFonts w:ascii="Times New Roman" w:eastAsia="Arial" w:hAnsi="Times New Roman" w:cs="Times New Roman"/>
          <w:sz w:val="22"/>
        </w:rPr>
        <w:t>Macinec</w:t>
      </w:r>
      <w:proofErr w:type="spellEnd"/>
      <w:r>
        <w:rPr>
          <w:rFonts w:ascii="Times New Roman" w:eastAsia="Arial" w:hAnsi="Times New Roman" w:cs="Times New Roman"/>
          <w:sz w:val="21"/>
        </w:rPr>
        <w:t>, a</w:t>
      </w:r>
      <w:r>
        <w:rPr>
          <w:rFonts w:ascii="Times New Roman" w:eastAsia="Arial" w:hAnsi="Times New Roman" w:cs="Times New Roman"/>
          <w:sz w:val="22"/>
        </w:rPr>
        <w:t xml:space="preserve"> </w:t>
      </w:r>
      <w:r>
        <w:rPr>
          <w:rFonts w:ascii="Times New Roman" w:eastAsia="Arial" w:hAnsi="Times New Roman" w:cs="Times New Roman"/>
          <w:sz w:val="21"/>
        </w:rPr>
        <w:t xml:space="preserve">vezano </w:t>
      </w:r>
      <w:r>
        <w:rPr>
          <w:rFonts w:ascii="Times New Roman" w:eastAsia="Arial" w:hAnsi="Times New Roman" w:cs="Times New Roman"/>
        </w:rPr>
        <w:t>uz</w:t>
      </w:r>
      <w:r>
        <w:rPr>
          <w:rFonts w:ascii="Times New Roman" w:eastAsia="Arial" w:hAnsi="Times New Roman" w:cs="Times New Roman"/>
          <w:sz w:val="21"/>
        </w:rPr>
        <w:t xml:space="preserve"> raspisani </w:t>
      </w:r>
      <w:r>
        <w:rPr>
          <w:rFonts w:ascii="Times New Roman" w:eastAsia="Arial" w:hAnsi="Times New Roman" w:cs="Times New Roman"/>
          <w:sz w:val="23"/>
        </w:rPr>
        <w:t>natječaj</w:t>
      </w:r>
      <w:r>
        <w:rPr>
          <w:rFonts w:ascii="Times New Roman" w:eastAsia="Arial" w:hAnsi="Times New Roman" w:cs="Times New Roman"/>
          <w:sz w:val="21"/>
        </w:rPr>
        <w:t xml:space="preserve"> </w:t>
      </w:r>
      <w:r>
        <w:rPr>
          <w:rFonts w:ascii="Times New Roman" w:eastAsia="Arial" w:hAnsi="Times New Roman" w:cs="Times New Roman"/>
        </w:rPr>
        <w:t>za</w:t>
      </w:r>
      <w:r>
        <w:rPr>
          <w:rFonts w:ascii="Times New Roman" w:eastAsia="Arial" w:hAnsi="Times New Roman" w:cs="Times New Roman"/>
          <w:sz w:val="21"/>
        </w:rPr>
        <w:t xml:space="preserve"> učitelja/</w:t>
      </w:r>
      <w:proofErr w:type="spellStart"/>
      <w:r>
        <w:rPr>
          <w:rFonts w:ascii="Times New Roman" w:eastAsia="Arial" w:hAnsi="Times New Roman" w:cs="Times New Roman"/>
          <w:sz w:val="21"/>
        </w:rPr>
        <w:t>icu</w:t>
      </w:r>
      <w:proofErr w:type="spellEnd"/>
      <w:r>
        <w:rPr>
          <w:rFonts w:ascii="Times New Roman" w:eastAsia="Arial" w:hAnsi="Times New Roman" w:cs="Times New Roman"/>
          <w:sz w:val="21"/>
        </w:rPr>
        <w:t xml:space="preserve">  razredne nastave </w:t>
      </w:r>
      <w:r>
        <w:rPr>
          <w:rFonts w:ascii="Times New Roman" w:eastAsia="Arial" w:hAnsi="Times New Roman" w:cs="Times New Roman"/>
          <w:sz w:val="19"/>
        </w:rPr>
        <w:t>(KLASA:112-07-20-01-0</w:t>
      </w:r>
      <w:r w:rsidR="0091761A">
        <w:rPr>
          <w:rFonts w:ascii="Times New Roman" w:eastAsia="Arial" w:hAnsi="Times New Roman" w:cs="Times New Roman"/>
          <w:sz w:val="19"/>
        </w:rPr>
        <w:t>6</w:t>
      </w:r>
      <w:r>
        <w:rPr>
          <w:rFonts w:ascii="Times New Roman" w:eastAsia="Arial" w:hAnsi="Times New Roman" w:cs="Times New Roman"/>
          <w:sz w:val="19"/>
        </w:rPr>
        <w:t>;</w:t>
      </w:r>
      <w:r>
        <w:rPr>
          <w:rFonts w:ascii="Times New Roman" w:eastAsia="Arial" w:hAnsi="Times New Roman" w:cs="Times New Roman"/>
          <w:sz w:val="21"/>
        </w:rPr>
        <w:t xml:space="preserve"> </w:t>
      </w:r>
      <w:r>
        <w:rPr>
          <w:rFonts w:ascii="Times New Roman" w:eastAsia="Arial" w:hAnsi="Times New Roman" w:cs="Times New Roman"/>
        </w:rPr>
        <w:t xml:space="preserve">URBROJ: 2109-34-20-01) od  </w:t>
      </w:r>
      <w:r w:rsidR="0091761A">
        <w:rPr>
          <w:rFonts w:ascii="Times New Roman" w:eastAsia="Arial" w:hAnsi="Times New Roman" w:cs="Times New Roman"/>
        </w:rPr>
        <w:t>01</w:t>
      </w:r>
      <w:r>
        <w:rPr>
          <w:rFonts w:ascii="Times New Roman" w:eastAsia="Arial" w:hAnsi="Times New Roman" w:cs="Times New Roman"/>
        </w:rPr>
        <w:t>.</w:t>
      </w:r>
      <w:r w:rsidR="0091761A">
        <w:rPr>
          <w:rFonts w:ascii="Times New Roman" w:eastAsia="Arial" w:hAnsi="Times New Roman" w:cs="Times New Roman"/>
        </w:rPr>
        <w:t>10</w:t>
      </w:r>
      <w:r>
        <w:rPr>
          <w:rFonts w:ascii="Times New Roman" w:eastAsia="Arial" w:hAnsi="Times New Roman" w:cs="Times New Roman"/>
        </w:rPr>
        <w:t xml:space="preserve">.2020.godine, </w:t>
      </w:r>
      <w:r>
        <w:rPr>
          <w:rFonts w:ascii="Times New Roman" w:eastAsia="Arial" w:hAnsi="Times New Roman" w:cs="Times New Roman"/>
          <w:sz w:val="22"/>
        </w:rPr>
        <w:t>Povjerenstvo za zapošljavanje ( u daljnjem tekstu: Povjerenstvo) objavljuje:</w:t>
      </w:r>
    </w:p>
    <w:p w:rsidR="00F979CB" w:rsidRDefault="00F979CB" w:rsidP="00F979CB">
      <w:pPr>
        <w:spacing w:line="33" w:lineRule="exact"/>
        <w:rPr>
          <w:rFonts w:ascii="Times New Roman" w:eastAsia="Times New Roman" w:hAnsi="Times New Roman" w:cs="Times New Roman"/>
          <w:sz w:val="24"/>
        </w:rPr>
      </w:pPr>
    </w:p>
    <w:p w:rsidR="00F979CB" w:rsidRDefault="00F979CB" w:rsidP="00F979CB">
      <w:pPr>
        <w:spacing w:line="0" w:lineRule="atLeast"/>
        <w:ind w:left="40"/>
        <w:rPr>
          <w:rFonts w:ascii="Times New Roman" w:eastAsia="Arial" w:hAnsi="Times New Roman" w:cs="Times New Roman"/>
          <w:sz w:val="22"/>
        </w:rPr>
      </w:pPr>
      <w:r>
        <w:rPr>
          <w:rFonts w:ascii="Times New Roman" w:eastAsia="Arial" w:hAnsi="Times New Roman" w:cs="Times New Roman"/>
          <w:sz w:val="22"/>
        </w:rPr>
        <w:t xml:space="preserve"> </w:t>
      </w:r>
    </w:p>
    <w:p w:rsidR="00F979CB" w:rsidRDefault="00F979CB" w:rsidP="00F979CB">
      <w:pPr>
        <w:spacing w:line="219" w:lineRule="exact"/>
        <w:rPr>
          <w:rFonts w:ascii="Times New Roman" w:eastAsia="Times New Roman" w:hAnsi="Times New Roman" w:cs="Times New Roman"/>
          <w:sz w:val="24"/>
        </w:rPr>
      </w:pPr>
    </w:p>
    <w:p w:rsidR="00F979CB" w:rsidRDefault="00F979CB" w:rsidP="00F979CB">
      <w:pPr>
        <w:spacing w:line="0" w:lineRule="atLeast"/>
        <w:ind w:right="20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 xml:space="preserve">                                               POZIV </w:t>
      </w:r>
      <w:r>
        <w:rPr>
          <w:rFonts w:ascii="Times New Roman" w:eastAsia="Arial" w:hAnsi="Times New Roman" w:cs="Times New Roman"/>
          <w:b/>
          <w:sz w:val="21"/>
        </w:rPr>
        <w:t>NA</w:t>
      </w:r>
      <w:r>
        <w:rPr>
          <w:rFonts w:ascii="Times New Roman" w:eastAsia="Arial" w:hAnsi="Times New Roman" w:cs="Times New Roman"/>
          <w:b/>
        </w:rPr>
        <w:t xml:space="preserve"> </w:t>
      </w:r>
      <w:r>
        <w:rPr>
          <w:rFonts w:ascii="Times New Roman" w:eastAsia="Arial" w:hAnsi="Times New Roman" w:cs="Times New Roman"/>
          <w:b/>
          <w:sz w:val="19"/>
        </w:rPr>
        <w:t xml:space="preserve">PROCJENU I </w:t>
      </w:r>
      <w:r>
        <w:rPr>
          <w:rFonts w:ascii="Times New Roman" w:eastAsia="Arial" w:hAnsi="Times New Roman" w:cs="Times New Roman"/>
          <w:b/>
        </w:rPr>
        <w:t>VREDNOVANJE KANDIDATA</w:t>
      </w:r>
    </w:p>
    <w:p w:rsidR="00F979CB" w:rsidRDefault="00F979CB" w:rsidP="00F979CB">
      <w:pPr>
        <w:spacing w:line="359" w:lineRule="exact"/>
        <w:rPr>
          <w:rFonts w:ascii="Times New Roman" w:eastAsia="Times New Roman" w:hAnsi="Times New Roman" w:cs="Times New Roman"/>
          <w:sz w:val="24"/>
        </w:rPr>
      </w:pPr>
    </w:p>
    <w:p w:rsidR="00F979CB" w:rsidRDefault="00F979CB" w:rsidP="00F979CB">
      <w:pPr>
        <w:spacing w:line="0" w:lineRule="atLeast"/>
        <w:ind w:left="4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sz w:val="21"/>
        </w:rPr>
        <w:t xml:space="preserve">Procjena </w:t>
      </w:r>
      <w:r>
        <w:rPr>
          <w:rFonts w:ascii="Times New Roman" w:eastAsia="Arial" w:hAnsi="Times New Roman" w:cs="Times New Roman"/>
          <w:sz w:val="22"/>
        </w:rPr>
        <w:t>i vrednovanje kandidata u postupku</w:t>
      </w:r>
      <w:r>
        <w:rPr>
          <w:rFonts w:ascii="Times New Roman" w:eastAsia="Arial" w:hAnsi="Times New Roman" w:cs="Times New Roman"/>
          <w:sz w:val="21"/>
        </w:rPr>
        <w:t xml:space="preserve"> </w:t>
      </w:r>
      <w:r>
        <w:rPr>
          <w:rFonts w:ascii="Times New Roman" w:eastAsia="Arial" w:hAnsi="Times New Roman" w:cs="Times New Roman"/>
          <w:sz w:val="24"/>
        </w:rPr>
        <w:t>natječaja za</w:t>
      </w:r>
      <w:r>
        <w:rPr>
          <w:rFonts w:ascii="Times New Roman" w:eastAsia="Arial" w:hAnsi="Times New Roman" w:cs="Times New Roman"/>
          <w:sz w:val="21"/>
        </w:rPr>
        <w:t xml:space="preserve"> </w:t>
      </w:r>
      <w:r>
        <w:rPr>
          <w:rFonts w:ascii="Times New Roman" w:eastAsia="Arial" w:hAnsi="Times New Roman" w:cs="Times New Roman"/>
          <w:sz w:val="22"/>
        </w:rPr>
        <w:t>radno</w:t>
      </w:r>
      <w:r>
        <w:rPr>
          <w:rFonts w:ascii="Times New Roman" w:eastAsia="Arial" w:hAnsi="Times New Roman" w:cs="Times New Roman"/>
          <w:sz w:val="21"/>
        </w:rPr>
        <w:t xml:space="preserve"> </w:t>
      </w:r>
      <w:r>
        <w:rPr>
          <w:rFonts w:ascii="Times New Roman" w:eastAsia="Arial" w:hAnsi="Times New Roman" w:cs="Times New Roman"/>
          <w:sz w:val="23"/>
        </w:rPr>
        <w:t>mjesto učitelja/</w:t>
      </w:r>
      <w:proofErr w:type="spellStart"/>
      <w:r>
        <w:rPr>
          <w:rFonts w:ascii="Times New Roman" w:eastAsia="Arial" w:hAnsi="Times New Roman" w:cs="Times New Roman"/>
          <w:sz w:val="23"/>
        </w:rPr>
        <w:t>ice</w:t>
      </w:r>
      <w:proofErr w:type="spellEnd"/>
      <w:r>
        <w:rPr>
          <w:rFonts w:ascii="Times New Roman" w:eastAsia="Arial" w:hAnsi="Times New Roman" w:cs="Times New Roman"/>
          <w:sz w:val="23"/>
        </w:rPr>
        <w:t xml:space="preserve"> </w:t>
      </w:r>
      <w:r w:rsidR="0091761A">
        <w:rPr>
          <w:rFonts w:ascii="Times New Roman" w:eastAsia="Arial" w:hAnsi="Times New Roman" w:cs="Times New Roman"/>
          <w:sz w:val="23"/>
        </w:rPr>
        <w:t>informatike na puno radno vrijeme neodređeno</w:t>
      </w:r>
      <w:r w:rsidR="005208D8">
        <w:rPr>
          <w:rFonts w:ascii="Times New Roman" w:eastAsia="Arial" w:hAnsi="Times New Roman" w:cs="Times New Roman"/>
          <w:sz w:val="23"/>
        </w:rPr>
        <w:t>, učitelja informatike na 20 sati tjedno neodređeno</w:t>
      </w:r>
      <w:r w:rsidR="0091761A">
        <w:rPr>
          <w:rFonts w:ascii="Times New Roman" w:eastAsia="Arial" w:hAnsi="Times New Roman" w:cs="Times New Roman"/>
          <w:sz w:val="23"/>
        </w:rPr>
        <w:t xml:space="preserve"> i učitelja/</w:t>
      </w:r>
      <w:proofErr w:type="spellStart"/>
      <w:r w:rsidR="0091761A">
        <w:rPr>
          <w:rFonts w:ascii="Times New Roman" w:eastAsia="Arial" w:hAnsi="Times New Roman" w:cs="Times New Roman"/>
          <w:sz w:val="23"/>
        </w:rPr>
        <w:t>ice</w:t>
      </w:r>
      <w:proofErr w:type="spellEnd"/>
      <w:r w:rsidR="0091761A">
        <w:rPr>
          <w:rFonts w:ascii="Times New Roman" w:eastAsia="Arial" w:hAnsi="Times New Roman" w:cs="Times New Roman"/>
          <w:sz w:val="23"/>
        </w:rPr>
        <w:t xml:space="preserve"> </w:t>
      </w:r>
      <w:r>
        <w:rPr>
          <w:rFonts w:ascii="Times New Roman" w:eastAsia="Arial" w:hAnsi="Times New Roman" w:cs="Times New Roman"/>
          <w:sz w:val="23"/>
        </w:rPr>
        <w:t>razredne nastave na puno radno vrijeme</w:t>
      </w:r>
      <w:r w:rsidR="0091761A">
        <w:rPr>
          <w:rFonts w:ascii="Times New Roman" w:eastAsia="Arial" w:hAnsi="Times New Roman" w:cs="Times New Roman"/>
          <w:sz w:val="23"/>
        </w:rPr>
        <w:t xml:space="preserve"> određeno</w:t>
      </w:r>
      <w:r>
        <w:rPr>
          <w:rFonts w:ascii="Times New Roman" w:eastAsia="Arial" w:hAnsi="Times New Roman" w:cs="Times New Roman"/>
          <w:sz w:val="23"/>
        </w:rPr>
        <w:t xml:space="preserve"> koji je objavljen </w:t>
      </w:r>
      <w:r w:rsidR="0091761A">
        <w:rPr>
          <w:rFonts w:ascii="Times New Roman" w:eastAsia="Arial" w:hAnsi="Times New Roman" w:cs="Times New Roman"/>
          <w:sz w:val="23"/>
        </w:rPr>
        <w:t>01</w:t>
      </w:r>
      <w:r>
        <w:rPr>
          <w:rFonts w:ascii="Times New Roman" w:eastAsia="Arial" w:hAnsi="Times New Roman" w:cs="Times New Roman"/>
          <w:sz w:val="23"/>
        </w:rPr>
        <w:t>.</w:t>
      </w:r>
      <w:r w:rsidR="0091761A">
        <w:rPr>
          <w:rFonts w:ascii="Times New Roman" w:eastAsia="Arial" w:hAnsi="Times New Roman" w:cs="Times New Roman"/>
          <w:sz w:val="23"/>
        </w:rPr>
        <w:t>10</w:t>
      </w:r>
      <w:r>
        <w:rPr>
          <w:rFonts w:ascii="Times New Roman" w:eastAsia="Arial" w:hAnsi="Times New Roman" w:cs="Times New Roman"/>
          <w:sz w:val="23"/>
        </w:rPr>
        <w:t xml:space="preserve">.2020.godine na mrežnoj stranici i oglasnoj ploči Hrvatskog zavoda za zapošljavanje i mrežnoj stranici i oglasnoj ploči Osnovne škole </w:t>
      </w:r>
      <w:proofErr w:type="spellStart"/>
      <w:r>
        <w:rPr>
          <w:rFonts w:ascii="Times New Roman" w:eastAsia="Arial" w:hAnsi="Times New Roman" w:cs="Times New Roman"/>
          <w:sz w:val="23"/>
        </w:rPr>
        <w:t>Dr.Ivana</w:t>
      </w:r>
      <w:proofErr w:type="spellEnd"/>
      <w:r>
        <w:rPr>
          <w:rFonts w:ascii="Times New Roman" w:eastAsia="Arial" w:hAnsi="Times New Roman" w:cs="Times New Roman"/>
          <w:sz w:val="23"/>
        </w:rPr>
        <w:t xml:space="preserve"> Novaka </w:t>
      </w:r>
      <w:proofErr w:type="spellStart"/>
      <w:r>
        <w:rPr>
          <w:rFonts w:ascii="Times New Roman" w:eastAsia="Arial" w:hAnsi="Times New Roman" w:cs="Times New Roman"/>
          <w:sz w:val="23"/>
        </w:rPr>
        <w:t>Macinec</w:t>
      </w:r>
      <w:proofErr w:type="spellEnd"/>
      <w:r>
        <w:rPr>
          <w:rFonts w:ascii="Times New Roman" w:eastAsia="Arial" w:hAnsi="Times New Roman" w:cs="Times New Roman"/>
          <w:sz w:val="23"/>
        </w:rPr>
        <w:t xml:space="preserve">,  </w:t>
      </w:r>
    </w:p>
    <w:p w:rsidR="00F979CB" w:rsidRDefault="00F979CB" w:rsidP="00F979CB">
      <w:pPr>
        <w:spacing w:line="16" w:lineRule="exact"/>
        <w:rPr>
          <w:rFonts w:ascii="Times New Roman" w:eastAsia="Times New Roman" w:hAnsi="Times New Roman" w:cs="Times New Roman"/>
          <w:sz w:val="24"/>
        </w:rPr>
      </w:pPr>
    </w:p>
    <w:p w:rsidR="00F979CB" w:rsidRDefault="00F979CB" w:rsidP="00F979CB">
      <w:pPr>
        <w:spacing w:line="0" w:lineRule="atLeast"/>
        <w:ind w:left="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3"/>
        </w:rPr>
        <w:t xml:space="preserve"> </w:t>
      </w:r>
    </w:p>
    <w:p w:rsidR="00F979CB" w:rsidRDefault="00F979CB" w:rsidP="00F979CB">
      <w:pPr>
        <w:spacing w:line="276" w:lineRule="auto"/>
        <w:jc w:val="center"/>
        <w:rPr>
          <w:rFonts w:ascii="Times New Roman" w:eastAsia="Arial" w:hAnsi="Times New Roman" w:cs="Times New Roman"/>
          <w:b/>
          <w:sz w:val="22"/>
        </w:rPr>
      </w:pPr>
      <w:r>
        <w:rPr>
          <w:rFonts w:ascii="Times New Roman" w:eastAsia="Arial" w:hAnsi="Times New Roman" w:cs="Times New Roman"/>
          <w:b/>
          <w:sz w:val="24"/>
        </w:rPr>
        <w:t xml:space="preserve">Održat će se u </w:t>
      </w:r>
      <w:r w:rsidR="000D1754">
        <w:rPr>
          <w:rFonts w:ascii="Times New Roman" w:eastAsia="Arial" w:hAnsi="Times New Roman" w:cs="Times New Roman"/>
          <w:b/>
          <w:sz w:val="24"/>
        </w:rPr>
        <w:t>petak</w:t>
      </w:r>
      <w:r>
        <w:rPr>
          <w:rFonts w:ascii="Times New Roman" w:eastAsia="Arial" w:hAnsi="Times New Roman" w:cs="Times New Roman"/>
          <w:b/>
          <w:sz w:val="24"/>
        </w:rPr>
        <w:t xml:space="preserve">, dana </w:t>
      </w:r>
      <w:r w:rsidR="000D1754">
        <w:rPr>
          <w:rFonts w:ascii="Times New Roman" w:eastAsia="Arial" w:hAnsi="Times New Roman" w:cs="Times New Roman"/>
          <w:b/>
          <w:sz w:val="24"/>
        </w:rPr>
        <w:t>16</w:t>
      </w:r>
      <w:r>
        <w:rPr>
          <w:rFonts w:ascii="Times New Roman" w:eastAsia="Arial" w:hAnsi="Times New Roman" w:cs="Times New Roman"/>
          <w:b/>
          <w:sz w:val="24"/>
        </w:rPr>
        <w:t>.</w:t>
      </w:r>
      <w:r w:rsidR="000D1754">
        <w:rPr>
          <w:rFonts w:ascii="Times New Roman" w:eastAsia="Arial" w:hAnsi="Times New Roman" w:cs="Times New Roman"/>
          <w:b/>
          <w:sz w:val="24"/>
        </w:rPr>
        <w:t>10</w:t>
      </w:r>
      <w:r>
        <w:rPr>
          <w:rFonts w:ascii="Times New Roman" w:eastAsia="Arial" w:hAnsi="Times New Roman" w:cs="Times New Roman"/>
          <w:b/>
          <w:sz w:val="24"/>
        </w:rPr>
        <w:t xml:space="preserve">.2020. </w:t>
      </w:r>
      <w:r>
        <w:rPr>
          <w:rFonts w:ascii="Times New Roman" w:eastAsia="Arial" w:hAnsi="Times New Roman" w:cs="Times New Roman"/>
          <w:b/>
          <w:sz w:val="22"/>
        </w:rPr>
        <w:t>godine,</w:t>
      </w:r>
      <w:r>
        <w:rPr>
          <w:rFonts w:ascii="Times New Roman" w:eastAsia="Arial" w:hAnsi="Times New Roman" w:cs="Times New Roman"/>
          <w:b/>
          <w:sz w:val="24"/>
        </w:rPr>
        <w:t xml:space="preserve"> </w:t>
      </w:r>
      <w:r>
        <w:rPr>
          <w:rFonts w:ascii="Times New Roman" w:eastAsia="Arial" w:hAnsi="Times New Roman" w:cs="Times New Roman"/>
          <w:b/>
          <w:sz w:val="19"/>
        </w:rPr>
        <w:t>s</w:t>
      </w:r>
      <w:r>
        <w:rPr>
          <w:rFonts w:ascii="Times New Roman" w:eastAsia="Arial" w:hAnsi="Times New Roman" w:cs="Times New Roman"/>
          <w:b/>
          <w:sz w:val="24"/>
        </w:rPr>
        <w:t xml:space="preserve"> </w:t>
      </w:r>
      <w:r>
        <w:rPr>
          <w:rFonts w:ascii="Times New Roman" w:eastAsia="Arial" w:hAnsi="Times New Roman" w:cs="Times New Roman"/>
          <w:b/>
          <w:sz w:val="23"/>
        </w:rPr>
        <w:t>početkom</w:t>
      </w:r>
      <w:r>
        <w:rPr>
          <w:rFonts w:ascii="Times New Roman" w:eastAsia="Arial" w:hAnsi="Times New Roman" w:cs="Times New Roman"/>
          <w:b/>
          <w:sz w:val="24"/>
        </w:rPr>
        <w:t xml:space="preserve"> </w:t>
      </w:r>
      <w:r>
        <w:rPr>
          <w:rFonts w:ascii="Times New Roman" w:eastAsia="Arial" w:hAnsi="Times New Roman" w:cs="Times New Roman"/>
          <w:b/>
          <w:sz w:val="21"/>
        </w:rPr>
        <w:t>u 12,</w:t>
      </w:r>
      <w:r w:rsidR="000D1754">
        <w:rPr>
          <w:rFonts w:ascii="Times New Roman" w:eastAsia="Arial" w:hAnsi="Times New Roman" w:cs="Times New Roman"/>
          <w:b/>
          <w:sz w:val="21"/>
        </w:rPr>
        <w:t>00</w:t>
      </w:r>
      <w:r>
        <w:rPr>
          <w:rFonts w:ascii="Times New Roman" w:eastAsia="Arial" w:hAnsi="Times New Roman" w:cs="Times New Roman"/>
          <w:b/>
          <w:sz w:val="21"/>
        </w:rPr>
        <w:t xml:space="preserve"> </w:t>
      </w:r>
      <w:r>
        <w:rPr>
          <w:rFonts w:ascii="Times New Roman" w:eastAsia="Arial" w:hAnsi="Times New Roman" w:cs="Times New Roman"/>
          <w:b/>
          <w:sz w:val="22"/>
        </w:rPr>
        <w:t>sati,</w:t>
      </w:r>
      <w:r>
        <w:rPr>
          <w:rFonts w:ascii="Times New Roman" w:eastAsia="Arial" w:hAnsi="Times New Roman" w:cs="Times New Roman"/>
          <w:b/>
          <w:sz w:val="24"/>
        </w:rPr>
        <w:t xml:space="preserve"> </w:t>
      </w:r>
      <w:r>
        <w:rPr>
          <w:rFonts w:ascii="Times New Roman" w:eastAsia="Arial" w:hAnsi="Times New Roman" w:cs="Times New Roman"/>
          <w:b/>
          <w:sz w:val="21"/>
        </w:rPr>
        <w:t>u</w:t>
      </w:r>
      <w:r>
        <w:rPr>
          <w:rFonts w:ascii="Times New Roman" w:eastAsia="Arial" w:hAnsi="Times New Roman" w:cs="Times New Roman"/>
          <w:b/>
          <w:sz w:val="24"/>
        </w:rPr>
        <w:t xml:space="preserve"> </w:t>
      </w:r>
      <w:r>
        <w:rPr>
          <w:rFonts w:ascii="Times New Roman" w:eastAsia="Arial" w:hAnsi="Times New Roman" w:cs="Times New Roman"/>
          <w:b/>
          <w:sz w:val="22"/>
        </w:rPr>
        <w:t>Osnovnoj</w:t>
      </w:r>
      <w:r>
        <w:rPr>
          <w:rFonts w:ascii="Times New Roman" w:eastAsia="Arial" w:hAnsi="Times New Roman" w:cs="Times New Roman"/>
          <w:b/>
          <w:sz w:val="24"/>
        </w:rPr>
        <w:t xml:space="preserve"> školi </w:t>
      </w:r>
      <w:proofErr w:type="spellStart"/>
      <w:r>
        <w:rPr>
          <w:rFonts w:ascii="Times New Roman" w:eastAsia="Arial" w:hAnsi="Times New Roman" w:cs="Times New Roman"/>
          <w:b/>
          <w:sz w:val="24"/>
        </w:rPr>
        <w:t>Dr.Ivana</w:t>
      </w:r>
      <w:proofErr w:type="spellEnd"/>
      <w:r>
        <w:rPr>
          <w:rFonts w:ascii="Times New Roman" w:eastAsia="Arial" w:hAnsi="Times New Roman" w:cs="Times New Roman"/>
          <w:b/>
          <w:sz w:val="24"/>
        </w:rPr>
        <w:t xml:space="preserve"> Novaka </w:t>
      </w:r>
      <w:proofErr w:type="spellStart"/>
      <w:r>
        <w:rPr>
          <w:rFonts w:ascii="Times New Roman" w:eastAsia="Arial" w:hAnsi="Times New Roman" w:cs="Times New Roman"/>
          <w:b/>
          <w:sz w:val="24"/>
        </w:rPr>
        <w:t>Macinec</w:t>
      </w:r>
      <w:proofErr w:type="spellEnd"/>
      <w:r>
        <w:rPr>
          <w:rFonts w:ascii="Times New Roman" w:eastAsia="Arial" w:hAnsi="Times New Roman" w:cs="Times New Roman"/>
          <w:b/>
          <w:sz w:val="24"/>
        </w:rPr>
        <w:t xml:space="preserve">, u </w:t>
      </w:r>
      <w:proofErr w:type="spellStart"/>
      <w:r>
        <w:rPr>
          <w:rFonts w:ascii="Times New Roman" w:eastAsia="Arial" w:hAnsi="Times New Roman" w:cs="Times New Roman"/>
          <w:b/>
          <w:sz w:val="24"/>
        </w:rPr>
        <w:t>Macincu</w:t>
      </w:r>
      <w:proofErr w:type="spellEnd"/>
      <w:r>
        <w:rPr>
          <w:rFonts w:ascii="Times New Roman" w:eastAsia="Arial" w:hAnsi="Times New Roman" w:cs="Times New Roman"/>
          <w:b/>
          <w:sz w:val="24"/>
        </w:rPr>
        <w:t>, Glavna 32</w:t>
      </w:r>
    </w:p>
    <w:p w:rsidR="00F979CB" w:rsidRDefault="00F979CB" w:rsidP="00F979CB">
      <w:pPr>
        <w:spacing w:line="334" w:lineRule="exact"/>
        <w:rPr>
          <w:rFonts w:ascii="Times New Roman" w:eastAsia="Times New Roman" w:hAnsi="Times New Roman" w:cs="Times New Roman"/>
          <w:sz w:val="24"/>
        </w:rPr>
      </w:pPr>
    </w:p>
    <w:p w:rsidR="00F979CB" w:rsidRDefault="00F979CB" w:rsidP="00F979CB">
      <w:pPr>
        <w:spacing w:line="0" w:lineRule="atLeast"/>
        <w:rPr>
          <w:rFonts w:ascii="Times New Roman" w:eastAsia="Arial" w:hAnsi="Times New Roman" w:cs="Times New Roman"/>
          <w:sz w:val="23"/>
        </w:rPr>
      </w:pPr>
      <w:r>
        <w:rPr>
          <w:rFonts w:ascii="Times New Roman" w:eastAsia="Arial" w:hAnsi="Times New Roman" w:cs="Times New Roman"/>
          <w:sz w:val="23"/>
        </w:rPr>
        <w:t xml:space="preserve"> Na testiranje se pozivaju sljedeći kandidati:</w:t>
      </w:r>
    </w:p>
    <w:p w:rsidR="00F979CB" w:rsidRDefault="00F979CB" w:rsidP="00F979CB">
      <w:pPr>
        <w:spacing w:line="0" w:lineRule="atLeast"/>
        <w:rPr>
          <w:rFonts w:ascii="Times New Roman" w:eastAsia="Arial" w:hAnsi="Times New Roman" w:cs="Times New Roman"/>
          <w:sz w:val="23"/>
        </w:rPr>
      </w:pPr>
    </w:p>
    <w:p w:rsidR="00F979CB" w:rsidRDefault="00BA7E06" w:rsidP="00F979CB">
      <w:pPr>
        <w:numPr>
          <w:ilvl w:val="0"/>
          <w:numId w:val="1"/>
        </w:numPr>
        <w:spacing w:line="0" w:lineRule="atLeast"/>
        <w:rPr>
          <w:rFonts w:ascii="Times New Roman" w:eastAsia="Arial" w:hAnsi="Times New Roman" w:cs="Times New Roman"/>
          <w:sz w:val="23"/>
        </w:rPr>
      </w:pPr>
      <w:r>
        <w:rPr>
          <w:rFonts w:ascii="Times New Roman" w:eastAsia="Arial" w:hAnsi="Times New Roman" w:cs="Times New Roman"/>
          <w:sz w:val="23"/>
        </w:rPr>
        <w:t xml:space="preserve">Josip </w:t>
      </w:r>
      <w:proofErr w:type="spellStart"/>
      <w:r>
        <w:rPr>
          <w:rFonts w:ascii="Times New Roman" w:eastAsia="Arial" w:hAnsi="Times New Roman" w:cs="Times New Roman"/>
          <w:sz w:val="23"/>
        </w:rPr>
        <w:t>Dominić</w:t>
      </w:r>
      <w:proofErr w:type="spellEnd"/>
      <w:r w:rsidR="00F979CB">
        <w:rPr>
          <w:rFonts w:ascii="Times New Roman" w:eastAsia="Arial" w:hAnsi="Times New Roman" w:cs="Times New Roman"/>
          <w:sz w:val="23"/>
        </w:rPr>
        <w:t xml:space="preserve">  u 12,</w:t>
      </w:r>
      <w:r>
        <w:rPr>
          <w:rFonts w:ascii="Times New Roman" w:eastAsia="Arial" w:hAnsi="Times New Roman" w:cs="Times New Roman"/>
          <w:sz w:val="23"/>
        </w:rPr>
        <w:t>00</w:t>
      </w:r>
      <w:r w:rsidR="00F979CB">
        <w:rPr>
          <w:rFonts w:ascii="Times New Roman" w:eastAsia="Arial" w:hAnsi="Times New Roman" w:cs="Times New Roman"/>
          <w:sz w:val="23"/>
        </w:rPr>
        <w:t xml:space="preserve"> sati </w:t>
      </w:r>
    </w:p>
    <w:p w:rsidR="00F979CB" w:rsidRDefault="00BA7E06" w:rsidP="00F979CB">
      <w:pPr>
        <w:numPr>
          <w:ilvl w:val="0"/>
          <w:numId w:val="1"/>
        </w:numPr>
        <w:spacing w:line="0" w:lineRule="atLeast"/>
        <w:rPr>
          <w:rFonts w:ascii="Times New Roman" w:eastAsia="Arial" w:hAnsi="Times New Roman" w:cs="Times New Roman"/>
          <w:sz w:val="23"/>
        </w:rPr>
      </w:pPr>
      <w:r>
        <w:rPr>
          <w:rFonts w:ascii="Times New Roman" w:eastAsia="Arial" w:hAnsi="Times New Roman" w:cs="Times New Roman"/>
          <w:sz w:val="23"/>
        </w:rPr>
        <w:t xml:space="preserve">Simona Sakač </w:t>
      </w:r>
      <w:r w:rsidR="00F979CB">
        <w:rPr>
          <w:rFonts w:ascii="Times New Roman" w:eastAsia="Arial" w:hAnsi="Times New Roman" w:cs="Times New Roman"/>
          <w:sz w:val="23"/>
        </w:rPr>
        <w:t>u 1</w:t>
      </w:r>
      <w:r>
        <w:rPr>
          <w:rFonts w:ascii="Times New Roman" w:eastAsia="Arial" w:hAnsi="Times New Roman" w:cs="Times New Roman"/>
          <w:sz w:val="23"/>
        </w:rPr>
        <w:t>2</w:t>
      </w:r>
      <w:r w:rsidR="00F979CB">
        <w:rPr>
          <w:rFonts w:ascii="Times New Roman" w:eastAsia="Arial" w:hAnsi="Times New Roman" w:cs="Times New Roman"/>
          <w:sz w:val="23"/>
        </w:rPr>
        <w:t>,</w:t>
      </w:r>
      <w:r>
        <w:rPr>
          <w:rFonts w:ascii="Times New Roman" w:eastAsia="Arial" w:hAnsi="Times New Roman" w:cs="Times New Roman"/>
          <w:sz w:val="23"/>
        </w:rPr>
        <w:t>15</w:t>
      </w:r>
      <w:r w:rsidR="00F979CB">
        <w:rPr>
          <w:rFonts w:ascii="Times New Roman" w:eastAsia="Arial" w:hAnsi="Times New Roman" w:cs="Times New Roman"/>
          <w:sz w:val="23"/>
        </w:rPr>
        <w:t xml:space="preserve"> sati</w:t>
      </w:r>
    </w:p>
    <w:p w:rsidR="00BA7E06" w:rsidRDefault="00BA7E06" w:rsidP="00F979CB">
      <w:pPr>
        <w:numPr>
          <w:ilvl w:val="0"/>
          <w:numId w:val="1"/>
        </w:numPr>
        <w:spacing w:line="0" w:lineRule="atLeast"/>
        <w:rPr>
          <w:rFonts w:ascii="Times New Roman" w:eastAsia="Arial" w:hAnsi="Times New Roman" w:cs="Times New Roman"/>
          <w:sz w:val="23"/>
        </w:rPr>
      </w:pPr>
      <w:proofErr w:type="spellStart"/>
      <w:r>
        <w:rPr>
          <w:rFonts w:ascii="Times New Roman" w:eastAsia="Arial" w:hAnsi="Times New Roman" w:cs="Times New Roman"/>
          <w:sz w:val="23"/>
        </w:rPr>
        <w:t>Vanesa</w:t>
      </w:r>
      <w:proofErr w:type="spellEnd"/>
      <w:r>
        <w:rPr>
          <w:rFonts w:ascii="Times New Roman" w:eastAsia="Arial" w:hAnsi="Times New Roman" w:cs="Times New Roman"/>
          <w:sz w:val="23"/>
        </w:rPr>
        <w:t xml:space="preserve"> Novak u 12,20 sati</w:t>
      </w:r>
    </w:p>
    <w:p w:rsidR="00BA7E06" w:rsidRDefault="00BA7E06" w:rsidP="00F979CB">
      <w:pPr>
        <w:numPr>
          <w:ilvl w:val="0"/>
          <w:numId w:val="1"/>
        </w:numPr>
        <w:spacing w:line="0" w:lineRule="atLeast"/>
        <w:rPr>
          <w:rFonts w:ascii="Times New Roman" w:eastAsia="Arial" w:hAnsi="Times New Roman" w:cs="Times New Roman"/>
          <w:sz w:val="23"/>
        </w:rPr>
      </w:pPr>
      <w:r>
        <w:rPr>
          <w:rFonts w:ascii="Times New Roman" w:eastAsia="Arial" w:hAnsi="Times New Roman" w:cs="Times New Roman"/>
          <w:sz w:val="23"/>
        </w:rPr>
        <w:t xml:space="preserve">Patricija </w:t>
      </w:r>
      <w:proofErr w:type="spellStart"/>
      <w:r>
        <w:rPr>
          <w:rFonts w:ascii="Times New Roman" w:eastAsia="Arial" w:hAnsi="Times New Roman" w:cs="Times New Roman"/>
          <w:sz w:val="23"/>
        </w:rPr>
        <w:t>Međimurec</w:t>
      </w:r>
      <w:proofErr w:type="spellEnd"/>
      <w:r>
        <w:rPr>
          <w:rFonts w:ascii="Times New Roman" w:eastAsia="Arial" w:hAnsi="Times New Roman" w:cs="Times New Roman"/>
          <w:sz w:val="23"/>
        </w:rPr>
        <w:t xml:space="preserve"> u 1</w:t>
      </w:r>
      <w:r w:rsidR="005208D8">
        <w:rPr>
          <w:rFonts w:ascii="Times New Roman" w:eastAsia="Arial" w:hAnsi="Times New Roman" w:cs="Times New Roman"/>
          <w:sz w:val="23"/>
        </w:rPr>
        <w:t>2</w:t>
      </w:r>
      <w:r>
        <w:rPr>
          <w:rFonts w:ascii="Times New Roman" w:eastAsia="Arial" w:hAnsi="Times New Roman" w:cs="Times New Roman"/>
          <w:sz w:val="23"/>
        </w:rPr>
        <w:t>,40</w:t>
      </w:r>
    </w:p>
    <w:p w:rsidR="00F979CB" w:rsidRDefault="00F979CB" w:rsidP="00F979CB">
      <w:pPr>
        <w:spacing w:line="0" w:lineRule="atLeast"/>
        <w:rPr>
          <w:rFonts w:ascii="Times New Roman" w:eastAsia="Arial" w:hAnsi="Times New Roman" w:cs="Times New Roman"/>
          <w:sz w:val="23"/>
        </w:rPr>
      </w:pPr>
      <w:r>
        <w:rPr>
          <w:rFonts w:ascii="Times New Roman" w:eastAsia="Arial" w:hAnsi="Times New Roman" w:cs="Times New Roman"/>
          <w:sz w:val="23"/>
        </w:rPr>
        <w:t xml:space="preserve">    </w:t>
      </w:r>
    </w:p>
    <w:p w:rsidR="00F979CB" w:rsidRDefault="00F979CB" w:rsidP="00F979CB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3"/>
        </w:rPr>
        <w:t xml:space="preserve">Ako kandidat </w:t>
      </w:r>
      <w:r>
        <w:rPr>
          <w:rFonts w:ascii="Times New Roman" w:eastAsia="Arial" w:hAnsi="Times New Roman" w:cs="Times New Roman"/>
          <w:sz w:val="24"/>
        </w:rPr>
        <w:t>ne</w:t>
      </w:r>
      <w:r>
        <w:rPr>
          <w:rFonts w:ascii="Times New Roman" w:eastAsia="Arial" w:hAnsi="Times New Roman" w:cs="Times New Roman"/>
          <w:sz w:val="23"/>
        </w:rPr>
        <w:t xml:space="preserve"> pristupi postupku procjene i vrednovanja smatra se da je odustao od prijave na natječaj.  </w:t>
      </w:r>
    </w:p>
    <w:p w:rsidR="00BA7E06" w:rsidRDefault="00BA7E06" w:rsidP="00F979CB">
      <w:pPr>
        <w:spacing w:line="0" w:lineRule="atLeast"/>
        <w:ind w:left="20"/>
        <w:rPr>
          <w:rFonts w:ascii="Times New Roman" w:eastAsia="Arial" w:hAnsi="Times New Roman" w:cs="Times New Roman"/>
          <w:b/>
          <w:sz w:val="19"/>
        </w:rPr>
      </w:pPr>
    </w:p>
    <w:p w:rsidR="00F979CB" w:rsidRDefault="00F979CB" w:rsidP="00F979CB">
      <w:pPr>
        <w:spacing w:line="0" w:lineRule="atLeast"/>
        <w:ind w:left="2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b/>
          <w:sz w:val="19"/>
        </w:rPr>
        <w:t>PRAVILA POSTUPKA</w:t>
      </w:r>
      <w:r>
        <w:rPr>
          <w:rFonts w:ascii="Times New Roman" w:eastAsia="Arial" w:hAnsi="Times New Roman" w:cs="Times New Roman"/>
          <w:b/>
          <w:sz w:val="21"/>
        </w:rPr>
        <w:t xml:space="preserve"> </w:t>
      </w:r>
      <w:r>
        <w:rPr>
          <w:rFonts w:ascii="Times New Roman" w:eastAsia="Arial" w:hAnsi="Times New Roman" w:cs="Times New Roman"/>
          <w:b/>
        </w:rPr>
        <w:t>PROCJENE</w:t>
      </w:r>
      <w:r>
        <w:rPr>
          <w:rFonts w:ascii="Times New Roman" w:eastAsia="Arial" w:hAnsi="Times New Roman" w:cs="Times New Roman"/>
          <w:b/>
          <w:sz w:val="21"/>
        </w:rPr>
        <w:t xml:space="preserve"> </w:t>
      </w:r>
      <w:r>
        <w:rPr>
          <w:rFonts w:ascii="Times New Roman" w:eastAsia="Arial" w:hAnsi="Times New Roman" w:cs="Times New Roman"/>
          <w:b/>
          <w:sz w:val="18"/>
        </w:rPr>
        <w:t>I</w:t>
      </w:r>
      <w:r>
        <w:rPr>
          <w:rFonts w:ascii="Times New Roman" w:eastAsia="Arial" w:hAnsi="Times New Roman" w:cs="Times New Roman"/>
          <w:b/>
          <w:sz w:val="21"/>
        </w:rPr>
        <w:t xml:space="preserve"> </w:t>
      </w:r>
      <w:r>
        <w:rPr>
          <w:rFonts w:ascii="Times New Roman" w:eastAsia="Arial" w:hAnsi="Times New Roman" w:cs="Times New Roman"/>
          <w:b/>
        </w:rPr>
        <w:t>VREDNOVANJA</w:t>
      </w:r>
      <w:r>
        <w:rPr>
          <w:rFonts w:ascii="Times New Roman" w:eastAsia="Arial" w:hAnsi="Times New Roman" w:cs="Times New Roman"/>
        </w:rPr>
        <w:t>:</w:t>
      </w:r>
    </w:p>
    <w:p w:rsidR="00F979CB" w:rsidRDefault="00F979CB" w:rsidP="00F979CB">
      <w:pPr>
        <w:spacing w:line="57" w:lineRule="exact"/>
        <w:rPr>
          <w:rFonts w:ascii="Times New Roman" w:eastAsia="Times New Roman" w:hAnsi="Times New Roman" w:cs="Times New Roman"/>
          <w:sz w:val="24"/>
        </w:rPr>
      </w:pPr>
    </w:p>
    <w:p w:rsidR="00F979CB" w:rsidRDefault="00F979CB" w:rsidP="00F979CB">
      <w:pPr>
        <w:spacing w:line="0" w:lineRule="atLeast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sz w:val="21"/>
        </w:rPr>
        <w:t xml:space="preserve">Sukladno </w:t>
      </w:r>
      <w:r>
        <w:rPr>
          <w:rFonts w:ascii="Times New Roman" w:eastAsia="Arial" w:hAnsi="Times New Roman" w:cs="Times New Roman"/>
          <w:sz w:val="22"/>
        </w:rPr>
        <w:t>odredbama</w:t>
      </w:r>
      <w:r>
        <w:rPr>
          <w:rFonts w:ascii="Times New Roman" w:eastAsia="Arial" w:hAnsi="Times New Roman" w:cs="Times New Roman"/>
          <w:sz w:val="21"/>
        </w:rPr>
        <w:t xml:space="preserve"> Pravilnika </w:t>
      </w:r>
      <w:r>
        <w:rPr>
          <w:rFonts w:ascii="Times New Roman" w:eastAsia="Arial" w:hAnsi="Times New Roman" w:cs="Times New Roman"/>
          <w:sz w:val="22"/>
        </w:rPr>
        <w:t>u</w:t>
      </w:r>
      <w:r>
        <w:rPr>
          <w:rFonts w:ascii="Times New Roman" w:eastAsia="Arial" w:hAnsi="Times New Roman" w:cs="Times New Roman"/>
          <w:sz w:val="21"/>
        </w:rPr>
        <w:t xml:space="preserve"> Osnovnoj školi </w:t>
      </w:r>
      <w:proofErr w:type="spellStart"/>
      <w:r>
        <w:rPr>
          <w:rFonts w:ascii="Times New Roman" w:eastAsia="Arial" w:hAnsi="Times New Roman" w:cs="Times New Roman"/>
          <w:sz w:val="21"/>
        </w:rPr>
        <w:t>Dr.Ivana</w:t>
      </w:r>
      <w:proofErr w:type="spellEnd"/>
      <w:r>
        <w:rPr>
          <w:rFonts w:ascii="Times New Roman" w:eastAsia="Arial" w:hAnsi="Times New Roman" w:cs="Times New Roman"/>
          <w:sz w:val="21"/>
        </w:rPr>
        <w:t xml:space="preserve"> Novaka </w:t>
      </w:r>
      <w:proofErr w:type="spellStart"/>
      <w:r>
        <w:rPr>
          <w:rFonts w:ascii="Times New Roman" w:eastAsia="Arial" w:hAnsi="Times New Roman" w:cs="Times New Roman"/>
          <w:sz w:val="21"/>
        </w:rPr>
        <w:t>Macinec</w:t>
      </w:r>
      <w:proofErr w:type="spellEnd"/>
      <w:r>
        <w:rPr>
          <w:rFonts w:ascii="Times New Roman" w:eastAsia="Arial" w:hAnsi="Times New Roman" w:cs="Times New Roman"/>
          <w:sz w:val="21"/>
        </w:rPr>
        <w:t>, obavit će se postupak procjene i vrednovanja kandidata.</w:t>
      </w:r>
    </w:p>
    <w:p w:rsidR="00F979CB" w:rsidRDefault="00F979CB" w:rsidP="00F979CB">
      <w:pPr>
        <w:spacing w:line="237" w:lineRule="auto"/>
        <w:rPr>
          <w:rFonts w:ascii="Times New Roman" w:eastAsia="Arial" w:hAnsi="Times New Roman" w:cs="Times New Roman"/>
          <w:sz w:val="22"/>
        </w:rPr>
      </w:pPr>
      <w:r>
        <w:rPr>
          <w:rFonts w:ascii="Times New Roman" w:eastAsia="Arial" w:hAnsi="Times New Roman" w:cs="Times New Roman"/>
          <w:sz w:val="23"/>
        </w:rPr>
        <w:t xml:space="preserve">Odlukom Povjerenstva , a na prijedlog ravnateljice škole, postupak procjene i vrednovanja kandidata sastoji </w:t>
      </w:r>
      <w:r>
        <w:rPr>
          <w:rFonts w:ascii="Times New Roman" w:eastAsia="Arial" w:hAnsi="Times New Roman" w:cs="Times New Roman"/>
          <w:sz w:val="24"/>
        </w:rPr>
        <w:t>se</w:t>
      </w:r>
      <w:r>
        <w:rPr>
          <w:rFonts w:ascii="Times New Roman" w:eastAsia="Arial" w:hAnsi="Times New Roman" w:cs="Times New Roman"/>
          <w:sz w:val="23"/>
        </w:rPr>
        <w:t xml:space="preserve"> </w:t>
      </w:r>
      <w:r>
        <w:rPr>
          <w:rFonts w:ascii="Times New Roman" w:eastAsia="Arial" w:hAnsi="Times New Roman" w:cs="Times New Roman"/>
          <w:sz w:val="26"/>
        </w:rPr>
        <w:t>od</w:t>
      </w:r>
      <w:r>
        <w:rPr>
          <w:rFonts w:ascii="Times New Roman" w:eastAsia="Arial" w:hAnsi="Times New Roman" w:cs="Times New Roman"/>
          <w:sz w:val="23"/>
        </w:rPr>
        <w:t xml:space="preserve"> </w:t>
      </w:r>
      <w:r>
        <w:rPr>
          <w:rFonts w:ascii="Times New Roman" w:eastAsia="Arial" w:hAnsi="Times New Roman" w:cs="Times New Roman"/>
          <w:sz w:val="22"/>
        </w:rPr>
        <w:t>razgovora (intervjua ) kandidata s Povjerenstvom</w:t>
      </w:r>
      <w:r w:rsidR="005208D8">
        <w:rPr>
          <w:rFonts w:ascii="Times New Roman" w:eastAsia="Arial" w:hAnsi="Times New Roman" w:cs="Times New Roman"/>
          <w:sz w:val="22"/>
        </w:rPr>
        <w:t xml:space="preserve"> i prema potrebi praktično.</w:t>
      </w:r>
    </w:p>
    <w:p w:rsidR="00F979CB" w:rsidRDefault="00F979CB" w:rsidP="00F979CB">
      <w:pPr>
        <w:spacing w:line="237" w:lineRule="auto"/>
        <w:rPr>
          <w:rFonts w:ascii="Times New Roman" w:eastAsia="Arial" w:hAnsi="Times New Roman" w:cs="Times New Roman"/>
          <w:sz w:val="22"/>
        </w:rPr>
      </w:pPr>
      <w:r>
        <w:rPr>
          <w:rFonts w:ascii="Times New Roman" w:eastAsia="Arial" w:hAnsi="Times New Roman" w:cs="Times New Roman"/>
          <w:sz w:val="22"/>
        </w:rPr>
        <w:t>Povjerenstvo u razgovoru s kandidatom utvrđuje znanja, sposobnosti i vještine te interese, profesionalne ciljeve i motivaciju kandidata za rad na radnom mjestu za koje se prijavio, kao i rezultate koje je kandidat ostvario u dosadašnjem radu.</w:t>
      </w:r>
    </w:p>
    <w:p w:rsidR="00F979CB" w:rsidRDefault="00F979CB" w:rsidP="00F979CB">
      <w:pPr>
        <w:spacing w:line="237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2"/>
        </w:rPr>
        <w:t xml:space="preserve">Razgovor ( intervju)  s kandidatima  izvršit će se sukladno čl. 15. Pravilnika.  </w:t>
      </w:r>
    </w:p>
    <w:p w:rsidR="00F979CB" w:rsidRDefault="00F979CB" w:rsidP="00F979CB">
      <w:pPr>
        <w:spacing w:line="66" w:lineRule="exact"/>
        <w:rPr>
          <w:rFonts w:ascii="Times New Roman" w:eastAsia="Times New Roman" w:hAnsi="Times New Roman" w:cs="Times New Roman"/>
        </w:rPr>
      </w:pPr>
      <w:bookmarkStart w:id="0" w:name="page2"/>
      <w:bookmarkEnd w:id="0"/>
    </w:p>
    <w:p w:rsidR="00F979CB" w:rsidRDefault="00F979CB" w:rsidP="00F979CB">
      <w:pPr>
        <w:spacing w:line="278" w:lineRule="auto"/>
        <w:ind w:left="20" w:firstLine="706"/>
        <w:jc w:val="both"/>
        <w:rPr>
          <w:rFonts w:ascii="Times New Roman" w:eastAsia="Arial" w:hAnsi="Times New Roman" w:cs="Times New Roman"/>
          <w:sz w:val="22"/>
        </w:rPr>
      </w:pPr>
      <w:r>
        <w:rPr>
          <w:rFonts w:ascii="Times New Roman" w:eastAsia="Arial" w:hAnsi="Times New Roman" w:cs="Times New Roman"/>
          <w:sz w:val="22"/>
        </w:rPr>
        <w:t xml:space="preserve">Kandidati </w:t>
      </w:r>
      <w:r>
        <w:rPr>
          <w:rFonts w:ascii="Times New Roman" w:eastAsia="Arial" w:hAnsi="Times New Roman" w:cs="Times New Roman"/>
          <w:sz w:val="21"/>
        </w:rPr>
        <w:t>su</w:t>
      </w:r>
      <w:r>
        <w:rPr>
          <w:rFonts w:ascii="Times New Roman" w:eastAsia="Arial" w:hAnsi="Times New Roman" w:cs="Times New Roman"/>
          <w:sz w:val="22"/>
        </w:rPr>
        <w:t xml:space="preserve"> </w:t>
      </w:r>
      <w:r>
        <w:rPr>
          <w:rFonts w:ascii="Times New Roman" w:eastAsia="Arial" w:hAnsi="Times New Roman" w:cs="Times New Roman"/>
          <w:sz w:val="24"/>
        </w:rPr>
        <w:t>dužni</w:t>
      </w:r>
      <w:r>
        <w:rPr>
          <w:rFonts w:ascii="Times New Roman" w:eastAsia="Arial" w:hAnsi="Times New Roman" w:cs="Times New Roman"/>
          <w:sz w:val="22"/>
        </w:rPr>
        <w:t xml:space="preserve"> sa sobom </w:t>
      </w:r>
      <w:r>
        <w:rPr>
          <w:rFonts w:ascii="Times New Roman" w:eastAsia="Arial" w:hAnsi="Times New Roman" w:cs="Times New Roman"/>
          <w:sz w:val="23"/>
        </w:rPr>
        <w:t>ponijeti</w:t>
      </w:r>
      <w:r>
        <w:rPr>
          <w:rFonts w:ascii="Times New Roman" w:eastAsia="Arial" w:hAnsi="Times New Roman" w:cs="Times New Roman"/>
          <w:sz w:val="22"/>
        </w:rPr>
        <w:t xml:space="preserve"> osobnu </w:t>
      </w:r>
      <w:r>
        <w:rPr>
          <w:rFonts w:ascii="Times New Roman" w:eastAsia="Arial" w:hAnsi="Times New Roman" w:cs="Times New Roman"/>
          <w:sz w:val="21"/>
        </w:rPr>
        <w:t>iskaznicu</w:t>
      </w:r>
      <w:r>
        <w:rPr>
          <w:rFonts w:ascii="Times New Roman" w:eastAsia="Arial" w:hAnsi="Times New Roman" w:cs="Times New Roman"/>
          <w:sz w:val="22"/>
        </w:rPr>
        <w:t xml:space="preserve"> </w:t>
      </w:r>
      <w:r>
        <w:rPr>
          <w:rFonts w:ascii="Times New Roman" w:eastAsia="Arial" w:hAnsi="Times New Roman" w:cs="Times New Roman"/>
          <w:sz w:val="23"/>
        </w:rPr>
        <w:t>ili</w:t>
      </w:r>
      <w:r>
        <w:rPr>
          <w:rFonts w:ascii="Times New Roman" w:eastAsia="Arial" w:hAnsi="Times New Roman" w:cs="Times New Roman"/>
          <w:sz w:val="22"/>
        </w:rPr>
        <w:t xml:space="preserve"> drugu identifikacijsku javnu </w:t>
      </w:r>
      <w:r>
        <w:rPr>
          <w:rFonts w:ascii="Times New Roman" w:eastAsia="Arial" w:hAnsi="Times New Roman" w:cs="Times New Roman"/>
          <w:sz w:val="21"/>
        </w:rPr>
        <w:t>ispravu</w:t>
      </w:r>
      <w:r>
        <w:rPr>
          <w:rFonts w:ascii="Times New Roman" w:eastAsia="Arial" w:hAnsi="Times New Roman" w:cs="Times New Roman"/>
          <w:sz w:val="22"/>
        </w:rPr>
        <w:t xml:space="preserve"> na</w:t>
      </w:r>
      <w:r>
        <w:rPr>
          <w:rFonts w:ascii="Times New Roman" w:eastAsia="Arial" w:hAnsi="Times New Roman" w:cs="Times New Roman"/>
          <w:sz w:val="19"/>
        </w:rPr>
        <w:t xml:space="preserve"> </w:t>
      </w:r>
      <w:r>
        <w:rPr>
          <w:rFonts w:ascii="Times New Roman" w:eastAsia="Arial" w:hAnsi="Times New Roman" w:cs="Times New Roman"/>
          <w:sz w:val="23"/>
        </w:rPr>
        <w:t>temelju</w:t>
      </w:r>
      <w:r>
        <w:rPr>
          <w:rFonts w:ascii="Times New Roman" w:eastAsia="Arial" w:hAnsi="Times New Roman" w:cs="Times New Roman"/>
          <w:sz w:val="19"/>
        </w:rPr>
        <w:t xml:space="preserve"> </w:t>
      </w:r>
      <w:r>
        <w:rPr>
          <w:rFonts w:ascii="Times New Roman" w:eastAsia="Arial" w:hAnsi="Times New Roman" w:cs="Times New Roman"/>
          <w:sz w:val="21"/>
        </w:rPr>
        <w:t>koje se</w:t>
      </w:r>
      <w:r>
        <w:rPr>
          <w:rFonts w:ascii="Times New Roman" w:eastAsia="Arial" w:hAnsi="Times New Roman" w:cs="Times New Roman"/>
          <w:sz w:val="19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2"/>
        </w:rPr>
        <w:t>utvrduje</w:t>
      </w:r>
      <w:proofErr w:type="spellEnd"/>
      <w:r>
        <w:rPr>
          <w:rFonts w:ascii="Times New Roman" w:eastAsia="Arial" w:hAnsi="Times New Roman" w:cs="Times New Roman"/>
          <w:sz w:val="19"/>
        </w:rPr>
        <w:t xml:space="preserve"> </w:t>
      </w:r>
      <w:r>
        <w:rPr>
          <w:rFonts w:ascii="Times New Roman" w:eastAsia="Arial" w:hAnsi="Times New Roman" w:cs="Times New Roman"/>
          <w:sz w:val="23"/>
        </w:rPr>
        <w:t>identitet</w:t>
      </w:r>
      <w:r>
        <w:rPr>
          <w:rFonts w:ascii="Times New Roman" w:eastAsia="Arial" w:hAnsi="Times New Roman" w:cs="Times New Roman"/>
          <w:sz w:val="19"/>
        </w:rPr>
        <w:t xml:space="preserve"> </w:t>
      </w:r>
      <w:r>
        <w:rPr>
          <w:rFonts w:ascii="Times New Roman" w:eastAsia="Arial" w:hAnsi="Times New Roman" w:cs="Times New Roman"/>
          <w:sz w:val="22"/>
        </w:rPr>
        <w:t>kandidata.</w:t>
      </w:r>
    </w:p>
    <w:p w:rsidR="00F979CB" w:rsidRDefault="00F979CB" w:rsidP="00F979CB">
      <w:pPr>
        <w:spacing w:line="278" w:lineRule="auto"/>
        <w:ind w:left="20" w:firstLine="706"/>
        <w:jc w:val="both"/>
        <w:rPr>
          <w:rFonts w:ascii="Times New Roman" w:eastAsia="Arial" w:hAnsi="Times New Roman" w:cs="Times New Roman"/>
          <w:sz w:val="22"/>
        </w:rPr>
      </w:pPr>
      <w:r>
        <w:rPr>
          <w:rFonts w:ascii="Times New Roman" w:eastAsia="Arial" w:hAnsi="Times New Roman" w:cs="Times New Roman"/>
          <w:sz w:val="21"/>
        </w:rPr>
        <w:t xml:space="preserve">Procjeni </w:t>
      </w:r>
      <w:r>
        <w:rPr>
          <w:rFonts w:ascii="Times New Roman" w:eastAsia="Arial" w:hAnsi="Times New Roman" w:cs="Times New Roman"/>
          <w:sz w:val="23"/>
        </w:rPr>
        <w:t>i</w:t>
      </w:r>
      <w:r>
        <w:rPr>
          <w:rFonts w:ascii="Times New Roman" w:eastAsia="Arial" w:hAnsi="Times New Roman" w:cs="Times New Roman"/>
          <w:sz w:val="21"/>
        </w:rPr>
        <w:t xml:space="preserve"> </w:t>
      </w:r>
      <w:r>
        <w:rPr>
          <w:rFonts w:ascii="Times New Roman" w:eastAsia="Arial" w:hAnsi="Times New Roman" w:cs="Times New Roman"/>
          <w:sz w:val="22"/>
        </w:rPr>
        <w:t>vrednovanju ne mogu</w:t>
      </w:r>
      <w:r>
        <w:rPr>
          <w:rFonts w:ascii="Times New Roman" w:eastAsia="Arial" w:hAnsi="Times New Roman" w:cs="Times New Roman"/>
          <w:sz w:val="21"/>
        </w:rPr>
        <w:t xml:space="preserve"> </w:t>
      </w:r>
      <w:r>
        <w:rPr>
          <w:rFonts w:ascii="Times New Roman" w:eastAsia="Arial" w:hAnsi="Times New Roman" w:cs="Times New Roman"/>
          <w:sz w:val="23"/>
        </w:rPr>
        <w:t>pristupiti</w:t>
      </w:r>
      <w:r>
        <w:rPr>
          <w:rFonts w:ascii="Times New Roman" w:eastAsia="Arial" w:hAnsi="Times New Roman" w:cs="Times New Roman"/>
          <w:sz w:val="21"/>
        </w:rPr>
        <w:t xml:space="preserve"> </w:t>
      </w:r>
      <w:r>
        <w:rPr>
          <w:rFonts w:ascii="Times New Roman" w:eastAsia="Arial" w:hAnsi="Times New Roman" w:cs="Times New Roman"/>
          <w:sz w:val="22"/>
        </w:rPr>
        <w:t>kandidati</w:t>
      </w:r>
      <w:r>
        <w:rPr>
          <w:rFonts w:ascii="Times New Roman" w:eastAsia="Arial" w:hAnsi="Times New Roman" w:cs="Times New Roman"/>
          <w:sz w:val="21"/>
        </w:rPr>
        <w:t xml:space="preserve"> </w:t>
      </w:r>
      <w:r>
        <w:rPr>
          <w:rFonts w:ascii="Times New Roman" w:eastAsia="Arial" w:hAnsi="Times New Roman" w:cs="Times New Roman"/>
          <w:sz w:val="23"/>
        </w:rPr>
        <w:t>koji</w:t>
      </w:r>
      <w:r>
        <w:rPr>
          <w:rFonts w:ascii="Times New Roman" w:eastAsia="Arial" w:hAnsi="Times New Roman" w:cs="Times New Roman"/>
          <w:sz w:val="21"/>
        </w:rPr>
        <w:t xml:space="preserve"> </w:t>
      </w:r>
      <w:r>
        <w:rPr>
          <w:rFonts w:ascii="Times New Roman" w:eastAsia="Arial" w:hAnsi="Times New Roman" w:cs="Times New Roman"/>
          <w:sz w:val="22"/>
        </w:rPr>
        <w:t>ne mogu dokazati</w:t>
      </w:r>
      <w:r>
        <w:rPr>
          <w:rFonts w:ascii="Times New Roman" w:eastAsia="Arial" w:hAnsi="Times New Roman" w:cs="Times New Roman"/>
          <w:sz w:val="21"/>
        </w:rPr>
        <w:t xml:space="preserve"> </w:t>
      </w:r>
      <w:r>
        <w:rPr>
          <w:rFonts w:ascii="Times New Roman" w:eastAsia="Arial" w:hAnsi="Times New Roman" w:cs="Times New Roman"/>
          <w:sz w:val="24"/>
        </w:rPr>
        <w:t>identitet</w:t>
      </w:r>
      <w:r>
        <w:rPr>
          <w:rFonts w:ascii="Times New Roman" w:eastAsia="Arial" w:hAnsi="Times New Roman" w:cs="Times New Roman"/>
          <w:sz w:val="21"/>
        </w:rPr>
        <w:t xml:space="preserve"> </w:t>
      </w:r>
      <w:r>
        <w:rPr>
          <w:rFonts w:ascii="Times New Roman" w:eastAsia="Arial" w:hAnsi="Times New Roman" w:cs="Times New Roman"/>
          <w:sz w:val="22"/>
        </w:rPr>
        <w:t>i</w:t>
      </w:r>
      <w:r>
        <w:rPr>
          <w:rFonts w:ascii="Times New Roman" w:eastAsia="Arial" w:hAnsi="Times New Roman" w:cs="Times New Roman"/>
          <w:sz w:val="21"/>
        </w:rPr>
        <w:t xml:space="preserve"> osobe za koje </w:t>
      </w:r>
      <w:r>
        <w:rPr>
          <w:rFonts w:ascii="Times New Roman" w:eastAsia="Arial" w:hAnsi="Times New Roman" w:cs="Times New Roman"/>
          <w:sz w:val="25"/>
        </w:rPr>
        <w:t xml:space="preserve">je </w:t>
      </w:r>
      <w:r>
        <w:rPr>
          <w:rFonts w:ascii="Times New Roman" w:eastAsia="Arial" w:hAnsi="Times New Roman" w:cs="Times New Roman"/>
          <w:sz w:val="22"/>
        </w:rPr>
        <w:t>Povjerenstvo</w:t>
      </w:r>
      <w:r>
        <w:rPr>
          <w:rFonts w:ascii="Times New Roman" w:eastAsia="Arial" w:hAnsi="Times New Roman" w:cs="Times New Roman"/>
          <w:sz w:val="25"/>
        </w:rPr>
        <w:t xml:space="preserve"> </w:t>
      </w:r>
      <w:r>
        <w:rPr>
          <w:rFonts w:ascii="Times New Roman" w:eastAsia="Arial" w:hAnsi="Times New Roman" w:cs="Times New Roman"/>
          <w:sz w:val="23"/>
        </w:rPr>
        <w:t>utvrdilo da ne</w:t>
      </w:r>
      <w:r>
        <w:rPr>
          <w:rFonts w:ascii="Times New Roman" w:eastAsia="Arial" w:hAnsi="Times New Roman" w:cs="Times New Roman"/>
          <w:sz w:val="25"/>
        </w:rPr>
        <w:t xml:space="preserve"> </w:t>
      </w:r>
      <w:r>
        <w:rPr>
          <w:rFonts w:ascii="Times New Roman" w:eastAsia="Arial" w:hAnsi="Times New Roman" w:cs="Times New Roman"/>
          <w:sz w:val="22"/>
        </w:rPr>
        <w:t>ispunjavaju</w:t>
      </w:r>
      <w:r>
        <w:rPr>
          <w:rFonts w:ascii="Times New Roman" w:eastAsia="Arial" w:hAnsi="Times New Roman" w:cs="Times New Roman"/>
          <w:sz w:val="25"/>
        </w:rPr>
        <w:t xml:space="preserve"> </w:t>
      </w:r>
      <w:r>
        <w:rPr>
          <w:rFonts w:ascii="Times New Roman" w:eastAsia="Arial" w:hAnsi="Times New Roman" w:cs="Times New Roman"/>
          <w:sz w:val="23"/>
        </w:rPr>
        <w:t>formalne uvjete iz</w:t>
      </w:r>
      <w:r>
        <w:rPr>
          <w:rFonts w:ascii="Times New Roman" w:eastAsia="Arial" w:hAnsi="Times New Roman" w:cs="Times New Roman"/>
          <w:sz w:val="25"/>
        </w:rPr>
        <w:t xml:space="preserve"> </w:t>
      </w:r>
      <w:r>
        <w:rPr>
          <w:rFonts w:ascii="Times New Roman" w:eastAsia="Arial" w:hAnsi="Times New Roman" w:cs="Times New Roman"/>
          <w:sz w:val="22"/>
        </w:rPr>
        <w:t>natječaja te čije prijave nisu pravodobne i potpune.</w:t>
      </w:r>
    </w:p>
    <w:p w:rsidR="00F979CB" w:rsidRDefault="00F979CB" w:rsidP="00F979CB">
      <w:pPr>
        <w:spacing w:line="53" w:lineRule="exact"/>
        <w:rPr>
          <w:rFonts w:ascii="Times New Roman" w:eastAsia="Times New Roman" w:hAnsi="Times New Roman" w:cs="Times New Roman"/>
        </w:rPr>
      </w:pPr>
    </w:p>
    <w:p w:rsidR="00F979CB" w:rsidRDefault="00F979CB" w:rsidP="00F979CB">
      <w:pPr>
        <w:spacing w:line="0" w:lineRule="atLeast"/>
        <w:ind w:left="360"/>
        <w:rPr>
          <w:rFonts w:ascii="Times New Roman" w:eastAsia="Arial" w:hAnsi="Times New Roman" w:cs="Times New Roman"/>
          <w:sz w:val="22"/>
        </w:rPr>
      </w:pPr>
      <w:r>
        <w:rPr>
          <w:rFonts w:ascii="Times New Roman" w:eastAsia="Arial" w:hAnsi="Times New Roman" w:cs="Times New Roman"/>
          <w:sz w:val="19"/>
        </w:rPr>
        <w:lastRenderedPageBreak/>
        <w:t xml:space="preserve">Za </w:t>
      </w:r>
      <w:r>
        <w:rPr>
          <w:rFonts w:ascii="Times New Roman" w:eastAsia="Arial" w:hAnsi="Times New Roman" w:cs="Times New Roman"/>
          <w:sz w:val="22"/>
        </w:rPr>
        <w:t>vrijeme procjene</w:t>
      </w:r>
      <w:r>
        <w:rPr>
          <w:rFonts w:ascii="Times New Roman" w:eastAsia="Arial" w:hAnsi="Times New Roman" w:cs="Times New Roman"/>
          <w:sz w:val="19"/>
        </w:rPr>
        <w:t xml:space="preserve">  i  </w:t>
      </w:r>
      <w:r>
        <w:rPr>
          <w:rFonts w:ascii="Times New Roman" w:eastAsia="Arial" w:hAnsi="Times New Roman" w:cs="Times New Roman"/>
          <w:sz w:val="23"/>
        </w:rPr>
        <w:t>vrednovanja</w:t>
      </w:r>
      <w:r>
        <w:rPr>
          <w:rFonts w:ascii="Times New Roman" w:eastAsia="Arial" w:hAnsi="Times New Roman" w:cs="Times New Roman"/>
          <w:sz w:val="19"/>
        </w:rPr>
        <w:t xml:space="preserve"> </w:t>
      </w:r>
      <w:r>
        <w:rPr>
          <w:rFonts w:ascii="Times New Roman" w:eastAsia="Arial" w:hAnsi="Times New Roman" w:cs="Times New Roman"/>
          <w:sz w:val="21"/>
        </w:rPr>
        <w:t>nije</w:t>
      </w:r>
      <w:r>
        <w:rPr>
          <w:rFonts w:ascii="Times New Roman" w:eastAsia="Arial" w:hAnsi="Times New Roman" w:cs="Times New Roman"/>
          <w:sz w:val="19"/>
        </w:rPr>
        <w:t xml:space="preserve"> </w:t>
      </w:r>
      <w:r>
        <w:rPr>
          <w:rFonts w:ascii="Times New Roman" w:eastAsia="Arial" w:hAnsi="Times New Roman" w:cs="Times New Roman"/>
          <w:sz w:val="22"/>
        </w:rPr>
        <w:t>dopušteno:</w:t>
      </w:r>
    </w:p>
    <w:p w:rsidR="00F979CB" w:rsidRDefault="00F979CB" w:rsidP="00F979CB">
      <w:pPr>
        <w:spacing w:line="0" w:lineRule="atLeast"/>
        <w:ind w:left="360"/>
        <w:rPr>
          <w:rFonts w:ascii="Times New Roman" w:eastAsia="Arial" w:hAnsi="Times New Roman" w:cs="Times New Roman"/>
          <w:sz w:val="22"/>
        </w:rPr>
      </w:pPr>
    </w:p>
    <w:p w:rsidR="00F979CB" w:rsidRDefault="00F979CB" w:rsidP="00F979CB">
      <w:pPr>
        <w:tabs>
          <w:tab w:val="left" w:pos="740"/>
        </w:tabs>
        <w:spacing w:line="187" w:lineRule="auto"/>
        <w:rPr>
          <w:rFonts w:ascii="Times New Roman" w:eastAsia="Arial" w:hAnsi="Times New Roman" w:cs="Times New Roman"/>
          <w:sz w:val="22"/>
        </w:rPr>
      </w:pPr>
      <w:r>
        <w:rPr>
          <w:rFonts w:ascii="Times New Roman" w:eastAsia="Arial" w:hAnsi="Times New Roman" w:cs="Times New Roman"/>
          <w:sz w:val="22"/>
        </w:rPr>
        <w:t xml:space="preserve">       -  koristiti </w:t>
      </w:r>
      <w:r>
        <w:rPr>
          <w:rFonts w:ascii="Times New Roman" w:eastAsia="Arial" w:hAnsi="Times New Roman" w:cs="Times New Roman"/>
        </w:rPr>
        <w:t>se</w:t>
      </w:r>
      <w:r>
        <w:rPr>
          <w:rFonts w:ascii="Times New Roman" w:eastAsia="Arial" w:hAnsi="Times New Roman" w:cs="Times New Roman"/>
          <w:sz w:val="22"/>
        </w:rPr>
        <w:t xml:space="preserve"> bilo </w:t>
      </w:r>
      <w:r>
        <w:rPr>
          <w:rFonts w:ascii="Times New Roman" w:eastAsia="Arial" w:hAnsi="Times New Roman" w:cs="Times New Roman"/>
          <w:sz w:val="21"/>
        </w:rPr>
        <w:t>kakvom</w:t>
      </w:r>
      <w:r>
        <w:rPr>
          <w:rFonts w:ascii="Times New Roman" w:eastAsia="Arial" w:hAnsi="Times New Roman" w:cs="Times New Roman"/>
          <w:sz w:val="22"/>
        </w:rPr>
        <w:t xml:space="preserve"> </w:t>
      </w:r>
      <w:r>
        <w:rPr>
          <w:rFonts w:ascii="Times New Roman" w:eastAsia="Arial" w:hAnsi="Times New Roman" w:cs="Times New Roman"/>
          <w:sz w:val="23"/>
        </w:rPr>
        <w:t>literaturom</w:t>
      </w:r>
      <w:r>
        <w:rPr>
          <w:rFonts w:ascii="Times New Roman" w:eastAsia="Arial" w:hAnsi="Times New Roman" w:cs="Times New Roman"/>
          <w:sz w:val="22"/>
        </w:rPr>
        <w:t xml:space="preserve"> </w:t>
      </w:r>
      <w:r>
        <w:rPr>
          <w:rFonts w:ascii="Times New Roman" w:eastAsia="Arial" w:hAnsi="Times New Roman" w:cs="Times New Roman"/>
          <w:sz w:val="21"/>
        </w:rPr>
        <w:t>odnosno</w:t>
      </w:r>
      <w:r>
        <w:rPr>
          <w:rFonts w:ascii="Times New Roman" w:eastAsia="Arial" w:hAnsi="Times New Roman" w:cs="Times New Roman"/>
          <w:sz w:val="22"/>
        </w:rPr>
        <w:t xml:space="preserve"> bilješkama</w:t>
      </w:r>
    </w:p>
    <w:p w:rsidR="00F979CB" w:rsidRDefault="00F979CB" w:rsidP="00F979CB">
      <w:pPr>
        <w:tabs>
          <w:tab w:val="left" w:pos="740"/>
        </w:tabs>
        <w:spacing w:line="187" w:lineRule="auto"/>
        <w:rPr>
          <w:rFonts w:ascii="Times New Roman" w:eastAsia="Arial" w:hAnsi="Times New Roman" w:cs="Times New Roman"/>
          <w:sz w:val="21"/>
        </w:rPr>
      </w:pPr>
      <w:r>
        <w:rPr>
          <w:rFonts w:ascii="Times New Roman" w:eastAsia="Arial" w:hAnsi="Times New Roman" w:cs="Times New Roman"/>
          <w:sz w:val="22"/>
        </w:rPr>
        <w:t xml:space="preserve">       -  koristiti mobitel ili </w:t>
      </w:r>
      <w:r>
        <w:rPr>
          <w:rFonts w:ascii="Times New Roman" w:eastAsia="Arial" w:hAnsi="Times New Roman" w:cs="Times New Roman"/>
          <w:sz w:val="21"/>
        </w:rPr>
        <w:t>druga komunikacijska sredstva</w:t>
      </w:r>
    </w:p>
    <w:p w:rsidR="00F979CB" w:rsidRDefault="00F979CB" w:rsidP="00F979CB">
      <w:pPr>
        <w:tabs>
          <w:tab w:val="left" w:pos="740"/>
        </w:tabs>
        <w:spacing w:line="187" w:lineRule="auto"/>
        <w:rPr>
          <w:rFonts w:ascii="Times New Roman" w:eastAsia="Arial" w:hAnsi="Times New Roman" w:cs="Times New Roman"/>
          <w:sz w:val="22"/>
        </w:rPr>
      </w:pPr>
      <w:r>
        <w:rPr>
          <w:rFonts w:ascii="Times New Roman" w:eastAsia="Arial" w:hAnsi="Times New Roman" w:cs="Times New Roman"/>
          <w:sz w:val="21"/>
        </w:rPr>
        <w:t xml:space="preserve">        - n</w:t>
      </w:r>
      <w:r>
        <w:rPr>
          <w:rFonts w:ascii="Times New Roman" w:eastAsia="Arial" w:hAnsi="Times New Roman" w:cs="Times New Roman"/>
          <w:sz w:val="23"/>
        </w:rPr>
        <w:t xml:space="preserve">apuštati </w:t>
      </w:r>
      <w:r>
        <w:rPr>
          <w:rFonts w:ascii="Times New Roman" w:eastAsia="Arial" w:hAnsi="Times New Roman" w:cs="Times New Roman"/>
          <w:sz w:val="22"/>
        </w:rPr>
        <w:t>prostoriju</w:t>
      </w:r>
      <w:r>
        <w:rPr>
          <w:rFonts w:ascii="Times New Roman" w:eastAsia="Arial" w:hAnsi="Times New Roman" w:cs="Times New Roman"/>
          <w:sz w:val="23"/>
        </w:rPr>
        <w:t xml:space="preserve"> </w:t>
      </w:r>
      <w:r>
        <w:rPr>
          <w:rFonts w:ascii="Times New Roman" w:eastAsia="Arial" w:hAnsi="Times New Roman" w:cs="Times New Roman"/>
          <w:sz w:val="21"/>
        </w:rPr>
        <w:t>u</w:t>
      </w:r>
      <w:r>
        <w:rPr>
          <w:rFonts w:ascii="Times New Roman" w:eastAsia="Arial" w:hAnsi="Times New Roman" w:cs="Times New Roman"/>
          <w:sz w:val="23"/>
        </w:rPr>
        <w:t xml:space="preserve"> kojoj se </w:t>
      </w:r>
      <w:r>
        <w:rPr>
          <w:rFonts w:ascii="Times New Roman" w:eastAsia="Arial" w:hAnsi="Times New Roman" w:cs="Times New Roman"/>
          <w:sz w:val="22"/>
        </w:rPr>
        <w:t>odvija procjena</w:t>
      </w:r>
      <w:r>
        <w:rPr>
          <w:rFonts w:ascii="Times New Roman" w:eastAsia="Arial" w:hAnsi="Times New Roman" w:cs="Times New Roman"/>
          <w:sz w:val="23"/>
        </w:rPr>
        <w:t xml:space="preserve"> </w:t>
      </w:r>
      <w:r>
        <w:rPr>
          <w:rFonts w:ascii="Times New Roman" w:eastAsia="Arial" w:hAnsi="Times New Roman" w:cs="Times New Roman"/>
        </w:rPr>
        <w:t>i</w:t>
      </w:r>
      <w:r>
        <w:rPr>
          <w:rFonts w:ascii="Times New Roman" w:eastAsia="Arial" w:hAnsi="Times New Roman" w:cs="Times New Roman"/>
          <w:sz w:val="23"/>
        </w:rPr>
        <w:t xml:space="preserve"> </w:t>
      </w:r>
      <w:r>
        <w:rPr>
          <w:rFonts w:ascii="Times New Roman" w:eastAsia="Arial" w:hAnsi="Times New Roman" w:cs="Times New Roman"/>
          <w:sz w:val="22"/>
        </w:rPr>
        <w:t>vrednovanje</w:t>
      </w:r>
    </w:p>
    <w:p w:rsidR="00F979CB" w:rsidRDefault="00F979CB" w:rsidP="00F979CB">
      <w:pPr>
        <w:tabs>
          <w:tab w:val="left" w:pos="720"/>
        </w:tabs>
        <w:spacing w:line="187" w:lineRule="auto"/>
        <w:rPr>
          <w:rFonts w:ascii="Times New Roman" w:eastAsia="Arial" w:hAnsi="Times New Roman" w:cs="Times New Roman"/>
          <w:sz w:val="23"/>
        </w:rPr>
      </w:pPr>
      <w:r>
        <w:rPr>
          <w:rFonts w:ascii="Times New Roman" w:eastAsia="Arial" w:hAnsi="Times New Roman" w:cs="Times New Roman"/>
          <w:sz w:val="22"/>
        </w:rPr>
        <w:t xml:space="preserve">        - r</w:t>
      </w:r>
      <w:r>
        <w:rPr>
          <w:rFonts w:ascii="Times New Roman" w:eastAsia="Arial" w:hAnsi="Times New Roman" w:cs="Times New Roman"/>
          <w:sz w:val="23"/>
        </w:rPr>
        <w:t>azgovarati s ostalim kandidatima</w:t>
      </w:r>
    </w:p>
    <w:p w:rsidR="00F979CB" w:rsidRDefault="00F979CB" w:rsidP="00F979CB">
      <w:pPr>
        <w:tabs>
          <w:tab w:val="left" w:pos="720"/>
        </w:tabs>
        <w:spacing w:line="187" w:lineRule="auto"/>
        <w:rPr>
          <w:rFonts w:ascii="Times New Roman" w:eastAsia="Times New Roman" w:hAnsi="Times New Roman" w:cs="Times New Roman"/>
        </w:rPr>
      </w:pPr>
    </w:p>
    <w:p w:rsidR="00F979CB" w:rsidRDefault="00F979CB" w:rsidP="00F979CB">
      <w:pPr>
        <w:spacing w:line="290" w:lineRule="auto"/>
        <w:ind w:firstLine="10"/>
        <w:rPr>
          <w:rFonts w:ascii="Times New Roman" w:eastAsia="Arial" w:hAnsi="Times New Roman" w:cs="Times New Roman"/>
          <w:sz w:val="22"/>
        </w:rPr>
      </w:pPr>
      <w:r>
        <w:rPr>
          <w:rFonts w:ascii="Times New Roman" w:eastAsia="Arial" w:hAnsi="Times New Roman" w:cs="Times New Roman"/>
          <w:sz w:val="22"/>
        </w:rPr>
        <w:t xml:space="preserve">Ukoliko kandidat postupi </w:t>
      </w:r>
      <w:r>
        <w:rPr>
          <w:rFonts w:ascii="Times New Roman" w:eastAsia="Arial" w:hAnsi="Times New Roman" w:cs="Times New Roman"/>
          <w:sz w:val="23"/>
        </w:rPr>
        <w:t>suprotno</w:t>
      </w:r>
      <w:r>
        <w:rPr>
          <w:rFonts w:ascii="Times New Roman" w:eastAsia="Arial" w:hAnsi="Times New Roman" w:cs="Times New Roman"/>
          <w:sz w:val="22"/>
        </w:rPr>
        <w:t xml:space="preserve"> pravilima </w:t>
      </w:r>
      <w:r>
        <w:rPr>
          <w:rFonts w:ascii="Times New Roman" w:eastAsia="Arial" w:hAnsi="Times New Roman" w:cs="Times New Roman"/>
          <w:sz w:val="23"/>
        </w:rPr>
        <w:t>testiranja bit</w:t>
      </w:r>
      <w:r>
        <w:rPr>
          <w:rFonts w:ascii="Times New Roman" w:eastAsia="Arial" w:hAnsi="Times New Roman" w:cs="Times New Roman"/>
          <w:sz w:val="22"/>
        </w:rPr>
        <w:t xml:space="preserve">  će udaljen </w:t>
      </w:r>
      <w:r>
        <w:rPr>
          <w:rFonts w:ascii="Times New Roman" w:eastAsia="Arial" w:hAnsi="Times New Roman" w:cs="Times New Roman"/>
        </w:rPr>
        <w:t>s</w:t>
      </w:r>
      <w:r>
        <w:rPr>
          <w:rFonts w:ascii="Times New Roman" w:eastAsia="Arial" w:hAnsi="Times New Roman" w:cs="Times New Roman"/>
          <w:sz w:val="22"/>
        </w:rPr>
        <w:t xml:space="preserve"> postupka procjene </w:t>
      </w:r>
      <w:r>
        <w:rPr>
          <w:rFonts w:ascii="Times New Roman" w:eastAsia="Arial" w:hAnsi="Times New Roman" w:cs="Times New Roman"/>
          <w:sz w:val="21"/>
        </w:rPr>
        <w:t>i</w:t>
      </w:r>
      <w:r>
        <w:rPr>
          <w:rFonts w:ascii="Times New Roman" w:eastAsia="Arial" w:hAnsi="Times New Roman" w:cs="Times New Roman"/>
          <w:sz w:val="22"/>
        </w:rPr>
        <w:t xml:space="preserve"> vrednovanja, a njegov rezultat </w:t>
      </w:r>
      <w:r>
        <w:rPr>
          <w:rFonts w:ascii="Times New Roman" w:eastAsia="Arial" w:hAnsi="Times New Roman" w:cs="Times New Roman"/>
          <w:sz w:val="21"/>
        </w:rPr>
        <w:t>Povjerenstvo</w:t>
      </w:r>
      <w:r>
        <w:rPr>
          <w:rFonts w:ascii="Times New Roman" w:eastAsia="Arial" w:hAnsi="Times New Roman" w:cs="Times New Roman"/>
          <w:sz w:val="22"/>
        </w:rPr>
        <w:t xml:space="preserve"> </w:t>
      </w:r>
      <w:r>
        <w:rPr>
          <w:rFonts w:ascii="Times New Roman" w:eastAsia="Arial" w:hAnsi="Times New Roman" w:cs="Times New Roman"/>
          <w:sz w:val="23"/>
        </w:rPr>
        <w:t>neće</w:t>
      </w:r>
      <w:r>
        <w:rPr>
          <w:rFonts w:ascii="Times New Roman" w:eastAsia="Arial" w:hAnsi="Times New Roman" w:cs="Times New Roman"/>
          <w:sz w:val="22"/>
        </w:rPr>
        <w:t xml:space="preserve"> priznati </w:t>
      </w:r>
      <w:r>
        <w:rPr>
          <w:rFonts w:ascii="Times New Roman" w:eastAsia="Arial" w:hAnsi="Times New Roman" w:cs="Times New Roman"/>
          <w:sz w:val="23"/>
        </w:rPr>
        <w:t>niti</w:t>
      </w:r>
      <w:r>
        <w:rPr>
          <w:rFonts w:ascii="Times New Roman" w:eastAsia="Arial" w:hAnsi="Times New Roman" w:cs="Times New Roman"/>
          <w:sz w:val="22"/>
        </w:rPr>
        <w:t xml:space="preserve"> ocijeniti.</w:t>
      </w:r>
    </w:p>
    <w:p w:rsidR="00F979CB" w:rsidRDefault="00F979CB" w:rsidP="00F979CB">
      <w:pPr>
        <w:spacing w:line="130" w:lineRule="exact"/>
        <w:rPr>
          <w:rFonts w:ascii="Times New Roman" w:eastAsia="Times New Roman" w:hAnsi="Times New Roman" w:cs="Times New Roman"/>
        </w:rPr>
      </w:pPr>
    </w:p>
    <w:p w:rsidR="00F979CB" w:rsidRDefault="00F979CB" w:rsidP="00F979CB">
      <w:pPr>
        <w:spacing w:line="0" w:lineRule="atLeast"/>
        <w:ind w:left="2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Nakon provedenog razgovora ( intervjua ) Povjerenstvo utvrđuje rang listu kandidata prema</w:t>
      </w:r>
      <w:r>
        <w:rPr>
          <w:rFonts w:ascii="Times New Roman" w:eastAsia="Arial" w:hAnsi="Times New Roman" w:cs="Times New Roman"/>
          <w:sz w:val="21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ukupnom broju bodova ostvarenih na razgovoru koju isti dan dostavlja ravnatelju koji odlučuje o kandidatu za kojeg će zatražiti prethodnu suglasnost Školskog odbora za zasnivanje radnog odnosa.</w:t>
      </w:r>
    </w:p>
    <w:p w:rsidR="00F979CB" w:rsidRDefault="00F979CB" w:rsidP="00F979CB">
      <w:pPr>
        <w:spacing w:line="31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9CB" w:rsidRDefault="00F979CB" w:rsidP="00F979CB">
      <w:pPr>
        <w:spacing w:line="0" w:lineRule="atLeast"/>
        <w:rPr>
          <w:rFonts w:ascii="Times New Roman" w:eastAsia="Arial" w:hAnsi="Times New Roman" w:cs="Times New Roman"/>
          <w:b/>
          <w:sz w:val="19"/>
        </w:rPr>
      </w:pPr>
      <w:r>
        <w:rPr>
          <w:rFonts w:ascii="Times New Roman" w:eastAsia="Arial" w:hAnsi="Times New Roman" w:cs="Times New Roman"/>
          <w:b/>
        </w:rPr>
        <w:t>PRAVNI I DRUGI IZVORI ZA PRIPREMANJE</w:t>
      </w:r>
      <w:r>
        <w:rPr>
          <w:rFonts w:ascii="Times New Roman" w:eastAsia="Arial" w:hAnsi="Times New Roman" w:cs="Times New Roman"/>
          <w:b/>
          <w:sz w:val="21"/>
        </w:rPr>
        <w:t xml:space="preserve"> </w:t>
      </w:r>
      <w:r>
        <w:rPr>
          <w:rFonts w:ascii="Times New Roman" w:eastAsia="Arial" w:hAnsi="Times New Roman" w:cs="Times New Roman"/>
          <w:b/>
        </w:rPr>
        <w:t>KANDIDATA ZA POSTUPAK PROCJENE I VREDNOVANJA SU:</w:t>
      </w:r>
    </w:p>
    <w:p w:rsidR="00F979CB" w:rsidRDefault="00F979CB" w:rsidP="00F979CB">
      <w:pPr>
        <w:spacing w:line="0" w:lineRule="atLeast"/>
        <w:rPr>
          <w:rFonts w:ascii="Times New Roman" w:eastAsia="Arial" w:hAnsi="Times New Roman" w:cs="Times New Roman"/>
          <w:sz w:val="19"/>
        </w:rPr>
      </w:pPr>
    </w:p>
    <w:p w:rsidR="00F979CB" w:rsidRDefault="00F979CB" w:rsidP="00F979CB">
      <w:pPr>
        <w:numPr>
          <w:ilvl w:val="0"/>
          <w:numId w:val="2"/>
        </w:numPr>
        <w:spacing w:line="0" w:lineRule="atLeast"/>
        <w:rPr>
          <w:rFonts w:ascii="Times New Roman" w:eastAsia="Arial" w:hAnsi="Times New Roman" w:cs="Times New Roman"/>
          <w:sz w:val="19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Zakon o odgoju i obrazovanju u osnovnoj i srednjoj školi</w:t>
      </w:r>
    </w:p>
    <w:p w:rsidR="00F979CB" w:rsidRDefault="00F979CB" w:rsidP="00F979CB">
      <w:pPr>
        <w:numPr>
          <w:ilvl w:val="0"/>
          <w:numId w:val="2"/>
        </w:numPr>
        <w:spacing w:line="0" w:lineRule="atLeast"/>
        <w:rPr>
          <w:rFonts w:ascii="Times New Roman" w:eastAsia="Arial" w:hAnsi="Times New Roman" w:cs="Times New Roman"/>
          <w:sz w:val="19"/>
        </w:rPr>
      </w:pPr>
      <w:r>
        <w:rPr>
          <w:rFonts w:ascii="Times New Roman" w:eastAsia="Arial" w:hAnsi="Times New Roman" w:cs="Times New Roman"/>
          <w:sz w:val="24"/>
          <w:szCs w:val="24"/>
        </w:rPr>
        <w:t>Pravilnik o načinima, postupcima i elementima vrednovanja učenika u osnovnoj i srednjoj školi</w:t>
      </w:r>
    </w:p>
    <w:p w:rsidR="00F979CB" w:rsidRDefault="00F979CB" w:rsidP="00F979CB">
      <w:pPr>
        <w:numPr>
          <w:ilvl w:val="0"/>
          <w:numId w:val="2"/>
        </w:numPr>
        <w:spacing w:line="0" w:lineRule="atLeast"/>
        <w:rPr>
          <w:rFonts w:ascii="Times New Roman" w:eastAsia="Arial" w:hAnsi="Times New Roman" w:cs="Times New Roman"/>
          <w:sz w:val="19"/>
        </w:rPr>
      </w:pPr>
      <w:r>
        <w:rPr>
          <w:rFonts w:ascii="Times New Roman" w:eastAsia="Arial" w:hAnsi="Times New Roman" w:cs="Times New Roman"/>
          <w:sz w:val="24"/>
          <w:szCs w:val="24"/>
        </w:rPr>
        <w:t>Pravilnik o izvođenju izleta, ekskurzija i drugih odgojno-obrazovnih aktivnosti izvan škole</w:t>
      </w:r>
    </w:p>
    <w:p w:rsidR="00F979CB" w:rsidRDefault="00F979CB" w:rsidP="00F979CB">
      <w:pPr>
        <w:numPr>
          <w:ilvl w:val="0"/>
          <w:numId w:val="2"/>
        </w:numPr>
        <w:spacing w:line="0" w:lineRule="atLeast"/>
        <w:rPr>
          <w:rFonts w:ascii="Times New Roman" w:eastAsia="Arial" w:hAnsi="Times New Roman" w:cs="Times New Roman"/>
          <w:sz w:val="19"/>
        </w:rPr>
      </w:pPr>
      <w:r>
        <w:rPr>
          <w:rFonts w:ascii="Times New Roman" w:eastAsia="Arial" w:hAnsi="Times New Roman" w:cs="Times New Roman"/>
          <w:sz w:val="24"/>
          <w:szCs w:val="24"/>
        </w:rPr>
        <w:t>Pravilnik o kriterijima za izricanje pedagoških mjera</w:t>
      </w:r>
    </w:p>
    <w:p w:rsidR="00F979CB" w:rsidRDefault="00F979CB" w:rsidP="00F979CB">
      <w:pPr>
        <w:numPr>
          <w:ilvl w:val="0"/>
          <w:numId w:val="2"/>
        </w:numPr>
        <w:spacing w:line="0" w:lineRule="atLeast"/>
        <w:rPr>
          <w:rFonts w:ascii="Times New Roman" w:eastAsia="Arial" w:hAnsi="Times New Roman" w:cs="Times New Roman"/>
          <w:sz w:val="19"/>
        </w:rPr>
      </w:pPr>
      <w:r>
        <w:rPr>
          <w:rFonts w:ascii="Times New Roman" w:eastAsia="Arial" w:hAnsi="Times New Roman" w:cs="Times New Roman"/>
          <w:sz w:val="24"/>
          <w:szCs w:val="24"/>
        </w:rPr>
        <w:t>Pravilnik o osnovnoškolskom i srednjoškolskom odgoju i obrazovanju učenika s teškoćama u razvoju</w:t>
      </w:r>
    </w:p>
    <w:p w:rsidR="00F979CB" w:rsidRDefault="00F979CB" w:rsidP="00F979CB">
      <w:pPr>
        <w:numPr>
          <w:ilvl w:val="0"/>
          <w:numId w:val="2"/>
        </w:numPr>
        <w:spacing w:line="0" w:lineRule="atLeast"/>
        <w:rPr>
          <w:rFonts w:ascii="Times New Roman" w:eastAsia="Arial" w:hAnsi="Times New Roman" w:cs="Times New Roman"/>
          <w:sz w:val="19"/>
        </w:rPr>
      </w:pPr>
      <w:r>
        <w:rPr>
          <w:rFonts w:ascii="Times New Roman" w:eastAsia="Arial" w:hAnsi="Times New Roman" w:cs="Times New Roman"/>
          <w:sz w:val="24"/>
          <w:szCs w:val="24"/>
        </w:rPr>
        <w:t>Pravilnik o načinu postupanja odgojno-obrazovnih radnika školskih ustanova u poduzimanju mjera zaštite prava učenika te prijave svakog kršenja tih prava nadležnim tijelima</w:t>
      </w:r>
    </w:p>
    <w:p w:rsidR="00F979CB" w:rsidRDefault="00F979CB" w:rsidP="00F979CB">
      <w:pPr>
        <w:numPr>
          <w:ilvl w:val="0"/>
          <w:numId w:val="2"/>
        </w:numPr>
        <w:spacing w:line="0" w:lineRule="atLeast"/>
        <w:rPr>
          <w:rFonts w:ascii="Times New Roman" w:eastAsia="Arial" w:hAnsi="Times New Roman" w:cs="Times New Roman"/>
          <w:sz w:val="19"/>
        </w:rPr>
      </w:pPr>
      <w:r>
        <w:rPr>
          <w:rFonts w:ascii="Times New Roman" w:eastAsia="Arial" w:hAnsi="Times New Roman" w:cs="Times New Roman"/>
          <w:sz w:val="24"/>
          <w:szCs w:val="24"/>
        </w:rPr>
        <w:t>Kandidat za radno mjesto učitelja/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A7E06">
        <w:rPr>
          <w:rFonts w:ascii="Times New Roman" w:eastAsia="Arial" w:hAnsi="Times New Roman" w:cs="Times New Roman"/>
          <w:sz w:val="24"/>
          <w:szCs w:val="24"/>
        </w:rPr>
        <w:t>razredne nastave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208D8">
        <w:rPr>
          <w:rFonts w:ascii="Times New Roman" w:eastAsia="Arial" w:hAnsi="Times New Roman" w:cs="Times New Roman"/>
          <w:sz w:val="24"/>
          <w:szCs w:val="24"/>
        </w:rPr>
        <w:t>–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208D8">
        <w:rPr>
          <w:rFonts w:ascii="Times New Roman" w:eastAsia="Arial" w:hAnsi="Times New Roman" w:cs="Times New Roman"/>
          <w:sz w:val="24"/>
          <w:szCs w:val="24"/>
        </w:rPr>
        <w:t>Godišnji izvedbeni kurikulum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A7E06">
        <w:rPr>
          <w:rFonts w:ascii="Times New Roman" w:eastAsia="Arial" w:hAnsi="Times New Roman" w:cs="Times New Roman"/>
          <w:sz w:val="24"/>
          <w:szCs w:val="24"/>
        </w:rPr>
        <w:t>za razrednu nastavu</w:t>
      </w:r>
      <w:r>
        <w:rPr>
          <w:rFonts w:ascii="Times New Roman" w:eastAsia="Arial" w:hAnsi="Times New Roman" w:cs="Times New Roman"/>
          <w:sz w:val="24"/>
          <w:szCs w:val="24"/>
        </w:rPr>
        <w:t xml:space="preserve"> za osnovne škole u Republici Hrvatskoj</w:t>
      </w:r>
    </w:p>
    <w:p w:rsidR="00F979CB" w:rsidRDefault="00F979CB" w:rsidP="00F979CB">
      <w:pPr>
        <w:numPr>
          <w:ilvl w:val="0"/>
          <w:numId w:val="2"/>
        </w:num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Kandidat za radno mjesto učitelja/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A7E06">
        <w:rPr>
          <w:rFonts w:ascii="Times New Roman" w:eastAsia="Arial" w:hAnsi="Times New Roman" w:cs="Times New Roman"/>
          <w:sz w:val="24"/>
          <w:szCs w:val="24"/>
        </w:rPr>
        <w:t>informatike</w:t>
      </w:r>
      <w:r>
        <w:rPr>
          <w:rFonts w:ascii="Times New Roman" w:eastAsia="Arial" w:hAnsi="Times New Roman" w:cs="Times New Roman"/>
          <w:sz w:val="24"/>
          <w:szCs w:val="24"/>
        </w:rPr>
        <w:t xml:space="preserve"> – </w:t>
      </w:r>
      <w:r w:rsidR="007B178C">
        <w:rPr>
          <w:rFonts w:ascii="Times New Roman" w:eastAsia="Arial" w:hAnsi="Times New Roman" w:cs="Times New Roman"/>
          <w:sz w:val="24"/>
          <w:szCs w:val="24"/>
        </w:rPr>
        <w:t>Godišnji izvedbeni k</w:t>
      </w:r>
      <w:r>
        <w:rPr>
          <w:rFonts w:ascii="Times New Roman" w:eastAsia="Arial" w:hAnsi="Times New Roman" w:cs="Times New Roman"/>
          <w:sz w:val="24"/>
          <w:szCs w:val="24"/>
        </w:rPr>
        <w:t xml:space="preserve">urikulum </w:t>
      </w:r>
      <w:r w:rsidR="007B178C">
        <w:rPr>
          <w:rFonts w:ascii="Times New Roman" w:eastAsia="Arial" w:hAnsi="Times New Roman" w:cs="Times New Roman"/>
          <w:sz w:val="24"/>
          <w:szCs w:val="24"/>
        </w:rPr>
        <w:t>za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B178C">
        <w:rPr>
          <w:rFonts w:ascii="Times New Roman" w:eastAsia="Arial" w:hAnsi="Times New Roman" w:cs="Times New Roman"/>
          <w:sz w:val="24"/>
          <w:szCs w:val="24"/>
        </w:rPr>
        <w:t xml:space="preserve">informatiku od 1.-8. razreda </w:t>
      </w:r>
      <w:r>
        <w:rPr>
          <w:rFonts w:ascii="Times New Roman" w:eastAsia="Arial" w:hAnsi="Times New Roman" w:cs="Times New Roman"/>
          <w:sz w:val="24"/>
          <w:szCs w:val="24"/>
        </w:rPr>
        <w:t xml:space="preserve"> za osnovne škole u Republici </w:t>
      </w:r>
      <w:r w:rsidRPr="00C71024">
        <w:rPr>
          <w:rFonts w:ascii="Times New Roman" w:eastAsia="Arial" w:hAnsi="Times New Roman" w:cs="Times New Roman"/>
          <w:sz w:val="24"/>
          <w:szCs w:val="24"/>
        </w:rPr>
        <w:t xml:space="preserve">Hrvatskoj </w:t>
      </w:r>
      <w:r w:rsidR="007B178C" w:rsidRPr="00C71024">
        <w:rPr>
          <w:rFonts w:ascii="Times New Roman" w:eastAsia="Arial" w:hAnsi="Times New Roman" w:cs="Times New Roman"/>
          <w:sz w:val="24"/>
          <w:szCs w:val="24"/>
        </w:rPr>
        <w:t>t</w:t>
      </w:r>
      <w:r w:rsidR="007B178C">
        <w:rPr>
          <w:rFonts w:ascii="Times New Roman" w:eastAsia="Arial" w:hAnsi="Times New Roman" w:cs="Times New Roman"/>
          <w:sz w:val="24"/>
          <w:szCs w:val="24"/>
        </w:rPr>
        <w:t>e poznavanje informativno-komunikacijskih vještina</w:t>
      </w:r>
    </w:p>
    <w:p w:rsidR="00F979CB" w:rsidRDefault="00F979CB" w:rsidP="00F979CB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:rsidR="004A3290" w:rsidRDefault="004A3290" w:rsidP="00F979CB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bookmarkStart w:id="1" w:name="_GoBack"/>
      <w:bookmarkEnd w:id="1"/>
      <w:r w:rsidRPr="004A3290">
        <w:rPr>
          <w:rFonts w:ascii="Times New Roman" w:eastAsia="Arial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2652395</wp:posOffset>
            </wp:positionH>
            <wp:positionV relativeFrom="margin">
              <wp:posOffset>5767705</wp:posOffset>
            </wp:positionV>
            <wp:extent cx="3444875" cy="1310005"/>
            <wp:effectExtent l="0" t="0" r="3175" b="444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A3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0271B"/>
    <w:multiLevelType w:val="hybridMultilevel"/>
    <w:tmpl w:val="7778D2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70474"/>
    <w:multiLevelType w:val="hybridMultilevel"/>
    <w:tmpl w:val="ACF0FC24"/>
    <w:lvl w:ilvl="0" w:tplc="EF460EA8">
      <w:start w:val="1"/>
      <w:numFmt w:val="decimal"/>
      <w:lvlText w:val="%1."/>
      <w:lvlJc w:val="left"/>
      <w:pPr>
        <w:ind w:left="645" w:hanging="360"/>
      </w:pPr>
    </w:lvl>
    <w:lvl w:ilvl="1" w:tplc="041A0019">
      <w:start w:val="1"/>
      <w:numFmt w:val="lowerLetter"/>
      <w:lvlText w:val="%2."/>
      <w:lvlJc w:val="left"/>
      <w:pPr>
        <w:ind w:left="1365" w:hanging="360"/>
      </w:pPr>
    </w:lvl>
    <w:lvl w:ilvl="2" w:tplc="041A001B">
      <w:start w:val="1"/>
      <w:numFmt w:val="lowerRoman"/>
      <w:lvlText w:val="%3."/>
      <w:lvlJc w:val="right"/>
      <w:pPr>
        <w:ind w:left="2085" w:hanging="180"/>
      </w:pPr>
    </w:lvl>
    <w:lvl w:ilvl="3" w:tplc="041A000F">
      <w:start w:val="1"/>
      <w:numFmt w:val="decimal"/>
      <w:lvlText w:val="%4."/>
      <w:lvlJc w:val="left"/>
      <w:pPr>
        <w:ind w:left="2805" w:hanging="360"/>
      </w:pPr>
    </w:lvl>
    <w:lvl w:ilvl="4" w:tplc="041A0019">
      <w:start w:val="1"/>
      <w:numFmt w:val="lowerLetter"/>
      <w:lvlText w:val="%5."/>
      <w:lvlJc w:val="left"/>
      <w:pPr>
        <w:ind w:left="3525" w:hanging="360"/>
      </w:pPr>
    </w:lvl>
    <w:lvl w:ilvl="5" w:tplc="041A001B">
      <w:start w:val="1"/>
      <w:numFmt w:val="lowerRoman"/>
      <w:lvlText w:val="%6."/>
      <w:lvlJc w:val="right"/>
      <w:pPr>
        <w:ind w:left="4245" w:hanging="180"/>
      </w:pPr>
    </w:lvl>
    <w:lvl w:ilvl="6" w:tplc="041A000F">
      <w:start w:val="1"/>
      <w:numFmt w:val="decimal"/>
      <w:lvlText w:val="%7."/>
      <w:lvlJc w:val="left"/>
      <w:pPr>
        <w:ind w:left="4965" w:hanging="360"/>
      </w:pPr>
    </w:lvl>
    <w:lvl w:ilvl="7" w:tplc="041A0019">
      <w:start w:val="1"/>
      <w:numFmt w:val="lowerLetter"/>
      <w:lvlText w:val="%8."/>
      <w:lvlJc w:val="left"/>
      <w:pPr>
        <w:ind w:left="5685" w:hanging="360"/>
      </w:pPr>
    </w:lvl>
    <w:lvl w:ilvl="8" w:tplc="041A001B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CB"/>
    <w:rsid w:val="000D1754"/>
    <w:rsid w:val="004A3290"/>
    <w:rsid w:val="005208D8"/>
    <w:rsid w:val="007B178C"/>
    <w:rsid w:val="0091761A"/>
    <w:rsid w:val="00A95ADE"/>
    <w:rsid w:val="00BA7E06"/>
    <w:rsid w:val="00C71024"/>
    <w:rsid w:val="00F9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30C3D"/>
  <w15:chartTrackingRefBased/>
  <w15:docId w15:val="{AF40E80A-B0F6-4FC0-BFD2-09B17842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9CB"/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979C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79CB"/>
    <w:rPr>
      <w:rFonts w:ascii="Segoe UI" w:eastAsia="Calibr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5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Josipa</cp:lastModifiedBy>
  <cp:revision>7</cp:revision>
  <cp:lastPrinted>2020-10-14T08:46:00Z</cp:lastPrinted>
  <dcterms:created xsi:type="dcterms:W3CDTF">2020-01-28T12:55:00Z</dcterms:created>
  <dcterms:modified xsi:type="dcterms:W3CDTF">2020-10-14T11:47:00Z</dcterms:modified>
</cp:coreProperties>
</file>