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322E" w14:textId="77777777" w:rsidR="00FF3A98" w:rsidRPr="00AE1DF0" w:rsidRDefault="00FF3A98" w:rsidP="00FF3A98">
      <w:pPr>
        <w:rPr>
          <w:b/>
        </w:rPr>
      </w:pPr>
      <w:r w:rsidRPr="00AE1DF0">
        <w:rPr>
          <w:b/>
        </w:rPr>
        <w:t>Poziv na testiranje</w:t>
      </w:r>
    </w:p>
    <w:p w14:paraId="213DE781" w14:textId="77777777" w:rsidR="00FF3A98" w:rsidRPr="00AE1DF0" w:rsidRDefault="00FF3A98" w:rsidP="00FF3A98">
      <w:pPr>
        <w:rPr>
          <w:b/>
        </w:rPr>
      </w:pPr>
      <w:r w:rsidRPr="00AE1DF0">
        <w:rPr>
          <w:b/>
        </w:rPr>
        <w:t>__________________________________________________________________________</w:t>
      </w:r>
    </w:p>
    <w:p w14:paraId="5EE6FCB4" w14:textId="1D2BD163" w:rsidR="00FF3A98" w:rsidRPr="00AE1DF0" w:rsidRDefault="00FF3A98" w:rsidP="00031112">
      <w:pPr>
        <w:jc w:val="center"/>
      </w:pPr>
      <w:r w:rsidRPr="00AE1DF0">
        <w:t>Ekonomska i trgovačka škola Ivana Domca Vinkovci</w:t>
      </w:r>
    </w:p>
    <w:p w14:paraId="350C7DB6" w14:textId="77777777" w:rsidR="00031112" w:rsidRPr="00AE1DF0" w:rsidRDefault="00031112" w:rsidP="00031112">
      <w:pPr>
        <w:jc w:val="center"/>
      </w:pPr>
    </w:p>
    <w:p w14:paraId="5FC41DA5" w14:textId="51A98643" w:rsidR="00FF3A98" w:rsidRPr="00AE1DF0" w:rsidRDefault="00D51495" w:rsidP="00FF3A98">
      <w:r w:rsidRPr="00AE1DF0">
        <w:t>Vinkovci,</w:t>
      </w:r>
      <w:r w:rsidR="00C9304A">
        <w:t xml:space="preserve"> </w:t>
      </w:r>
      <w:r w:rsidR="00691DD4" w:rsidRPr="00AE1DF0">
        <w:t>16.</w:t>
      </w:r>
      <w:r w:rsidR="00C9304A">
        <w:t xml:space="preserve"> </w:t>
      </w:r>
      <w:r w:rsidR="00691DD4" w:rsidRPr="00AE1DF0">
        <w:t>veljače</w:t>
      </w:r>
      <w:r w:rsidR="00FF3A98" w:rsidRPr="00AE1DF0">
        <w:t xml:space="preserve"> 202</w:t>
      </w:r>
      <w:r w:rsidR="00691DD4" w:rsidRPr="00AE1DF0">
        <w:t>1</w:t>
      </w:r>
      <w:r w:rsidR="00FF3A98" w:rsidRPr="00AE1DF0">
        <w:t>.</w:t>
      </w:r>
    </w:p>
    <w:p w14:paraId="01B222EE" w14:textId="77777777" w:rsidR="00FF3A98" w:rsidRPr="00AE1DF0" w:rsidRDefault="00FF3A98" w:rsidP="00FF3A98">
      <w:r w:rsidRPr="00AE1DF0">
        <w:t xml:space="preserve">                                </w:t>
      </w:r>
      <w:r w:rsidRPr="00AE1DF0">
        <w:rPr>
          <w:b/>
        </w:rPr>
        <w:t xml:space="preserve">                                           </w:t>
      </w:r>
    </w:p>
    <w:p w14:paraId="29F2ABBA" w14:textId="2D3A4A8F" w:rsidR="00FF3A98" w:rsidRPr="00AE1DF0" w:rsidRDefault="00FF3A98" w:rsidP="00AE1DF0">
      <w:pPr>
        <w:jc w:val="center"/>
        <w:rPr>
          <w:b/>
        </w:rPr>
      </w:pPr>
      <w:r w:rsidRPr="00AE1DF0">
        <w:rPr>
          <w:b/>
        </w:rPr>
        <w:t>POZIV NA TESTIRANJE</w:t>
      </w:r>
      <w:r w:rsidR="00085F94" w:rsidRPr="00AE1DF0">
        <w:rPr>
          <w:b/>
        </w:rPr>
        <w:t xml:space="preserve"> INTERVJUOM</w:t>
      </w:r>
    </w:p>
    <w:p w14:paraId="5DB2B8F1" w14:textId="77777777" w:rsidR="00FF3A98" w:rsidRPr="00AE1DF0" w:rsidRDefault="00FF3A98" w:rsidP="00FF3A98">
      <w:pPr>
        <w:rPr>
          <w:b/>
        </w:rPr>
      </w:pPr>
    </w:p>
    <w:p w14:paraId="14BA12BF" w14:textId="33062BF6" w:rsidR="00031112" w:rsidRPr="00AE1DF0" w:rsidRDefault="00031112" w:rsidP="00FF3A98">
      <w:r w:rsidRPr="00AE1DF0">
        <w:rPr>
          <w:bCs/>
        </w:rPr>
        <w:t xml:space="preserve">Testiranje </w:t>
      </w:r>
      <w:r w:rsidR="00085F94" w:rsidRPr="00AE1DF0">
        <w:rPr>
          <w:bCs/>
        </w:rPr>
        <w:t xml:space="preserve">intervjuom </w:t>
      </w:r>
      <w:r w:rsidRPr="00AE1DF0">
        <w:rPr>
          <w:bCs/>
        </w:rPr>
        <w:t>kandidata</w:t>
      </w:r>
      <w:r w:rsidR="00FF3A98" w:rsidRPr="00AE1DF0">
        <w:rPr>
          <w:b/>
        </w:rPr>
        <w:t xml:space="preserve"> </w:t>
      </w:r>
      <w:r w:rsidR="00D51495" w:rsidRPr="00AE1DF0">
        <w:t>u postupku natječaja  za radn</w:t>
      </w:r>
      <w:r w:rsidR="00AE1DF0" w:rsidRPr="00AE1DF0">
        <w:t>a</w:t>
      </w:r>
      <w:r w:rsidR="00D51495" w:rsidRPr="00AE1DF0">
        <w:t xml:space="preserve">  mjest</w:t>
      </w:r>
      <w:r w:rsidR="00AE1DF0" w:rsidRPr="00AE1DF0">
        <w:t>a</w:t>
      </w:r>
      <w:r w:rsidR="00D51495" w:rsidRPr="00AE1DF0">
        <w:t>:</w:t>
      </w:r>
    </w:p>
    <w:p w14:paraId="42AC12B1" w14:textId="67BA7D31" w:rsidR="00FF3A98" w:rsidRPr="00AE1DF0" w:rsidRDefault="00691DD4" w:rsidP="00FF3A98">
      <w:pPr>
        <w:rPr>
          <w:b/>
        </w:rPr>
      </w:pPr>
      <w:r w:rsidRPr="00AE1DF0">
        <w:t>nastavnika/</w:t>
      </w:r>
      <w:proofErr w:type="spellStart"/>
      <w:r w:rsidRPr="00AE1DF0">
        <w:t>ca</w:t>
      </w:r>
      <w:proofErr w:type="spellEnd"/>
      <w:r w:rsidRPr="00AE1DF0">
        <w:t xml:space="preserve"> ekonomske skupine predmeta/skupine strukovnih predmeta u programu obrazovanja za zanimanje pomoćni administrator/ skupine strukovnih predmeta u strukovnom kurikulumu za stjecanje kvalifikacije ekonomist</w:t>
      </w:r>
    </w:p>
    <w:p w14:paraId="5E55EBC9" w14:textId="7F210E4C" w:rsidR="00FF3A98" w:rsidRPr="00AE1DF0" w:rsidRDefault="00FF3A98" w:rsidP="00FF3A98">
      <w:pPr>
        <w:rPr>
          <w:b/>
        </w:rPr>
      </w:pPr>
      <w:r w:rsidRPr="00AE1DF0">
        <w:t xml:space="preserve">koji </w:t>
      </w:r>
      <w:r w:rsidR="00AE1DF0" w:rsidRPr="00AE1DF0">
        <w:t>su</w:t>
      </w:r>
      <w:r w:rsidRPr="00AE1DF0">
        <w:t xml:space="preserve"> objavljen</w:t>
      </w:r>
      <w:r w:rsidR="00AE1DF0" w:rsidRPr="00AE1DF0">
        <w:t>i</w:t>
      </w:r>
      <w:r w:rsidRPr="00AE1DF0">
        <w:t xml:space="preserve"> dana </w:t>
      </w:r>
      <w:r w:rsidR="00AE1DF0" w:rsidRPr="00AE1DF0">
        <w:rPr>
          <w:b/>
          <w:u w:val="single"/>
        </w:rPr>
        <w:t>5. siječnja i 4. veljače</w:t>
      </w:r>
      <w:r w:rsidRPr="00AE1DF0">
        <w:t xml:space="preserve"> na mrežnoj stranici i oglasnoj ploči Hrvatskog zavoda za zapošljavanje:</w:t>
      </w:r>
    </w:p>
    <w:p w14:paraId="214375E8" w14:textId="77777777" w:rsidR="00FF3A98" w:rsidRPr="00AE1DF0" w:rsidRDefault="00FF3A98" w:rsidP="00FF3A98">
      <w:pPr>
        <w:rPr>
          <w:b/>
        </w:rPr>
      </w:pPr>
    </w:p>
    <w:p w14:paraId="340F10BC" w14:textId="64FEEE01" w:rsidR="00FF3A98" w:rsidRPr="00AE1DF0" w:rsidRDefault="00FF3A98" w:rsidP="00AE1DF0">
      <w:pPr>
        <w:jc w:val="center"/>
        <w:rPr>
          <w:b/>
        </w:rPr>
      </w:pPr>
      <w:r w:rsidRPr="00AE1DF0">
        <w:rPr>
          <w:b/>
        </w:rPr>
        <w:t xml:space="preserve">održat će dana </w:t>
      </w:r>
      <w:r w:rsidR="00691DD4" w:rsidRPr="00AE1DF0">
        <w:rPr>
          <w:b/>
          <w:u w:val="single"/>
        </w:rPr>
        <w:t>2</w:t>
      </w:r>
      <w:r w:rsidR="00A45874">
        <w:rPr>
          <w:b/>
          <w:u w:val="single"/>
        </w:rPr>
        <w:t>4</w:t>
      </w:r>
      <w:r w:rsidRPr="00AE1DF0">
        <w:rPr>
          <w:b/>
          <w:u w:val="single"/>
        </w:rPr>
        <w:t>.</w:t>
      </w:r>
      <w:r w:rsidR="00691DD4" w:rsidRPr="00AE1DF0">
        <w:rPr>
          <w:b/>
          <w:u w:val="single"/>
        </w:rPr>
        <w:t>veljače</w:t>
      </w:r>
      <w:r w:rsidR="00C9304A">
        <w:rPr>
          <w:b/>
          <w:u w:val="single"/>
        </w:rPr>
        <w:t xml:space="preserve"> </w:t>
      </w:r>
      <w:r w:rsidRPr="00AE1DF0">
        <w:rPr>
          <w:b/>
          <w:u w:val="single"/>
        </w:rPr>
        <w:t>202</w:t>
      </w:r>
      <w:r w:rsidR="00691DD4" w:rsidRPr="00AE1DF0">
        <w:rPr>
          <w:b/>
          <w:u w:val="single"/>
        </w:rPr>
        <w:t>1</w:t>
      </w:r>
      <w:r w:rsidRPr="00AE1DF0">
        <w:rPr>
          <w:b/>
        </w:rPr>
        <w:t xml:space="preserve">. godine, s početkom u </w:t>
      </w:r>
      <w:r w:rsidR="00691DD4" w:rsidRPr="00AE1DF0">
        <w:rPr>
          <w:b/>
          <w:u w:val="single"/>
        </w:rPr>
        <w:t>8,30</w:t>
      </w:r>
      <w:r w:rsidRPr="00AE1DF0">
        <w:rPr>
          <w:b/>
        </w:rPr>
        <w:t xml:space="preserve"> sati,</w:t>
      </w:r>
    </w:p>
    <w:p w14:paraId="4101D2C4" w14:textId="7A20FD54" w:rsidR="00FF3A98" w:rsidRPr="00AE1DF0" w:rsidRDefault="00FF3A98" w:rsidP="00AE1DF0">
      <w:pPr>
        <w:jc w:val="center"/>
        <w:rPr>
          <w:b/>
        </w:rPr>
      </w:pPr>
      <w:r w:rsidRPr="00AE1DF0">
        <w:rPr>
          <w:b/>
        </w:rPr>
        <w:t>u Ekonomskoj i trgovačkoj školi Ivana Domca Vinkovci, u</w:t>
      </w:r>
    </w:p>
    <w:p w14:paraId="7DFF7434" w14:textId="5EA37C1F" w:rsidR="00FF3A98" w:rsidRPr="00AE1DF0" w:rsidRDefault="00D51495" w:rsidP="00AE1DF0">
      <w:pPr>
        <w:jc w:val="center"/>
        <w:rPr>
          <w:b/>
        </w:rPr>
      </w:pPr>
      <w:r w:rsidRPr="00AE1DF0">
        <w:rPr>
          <w:b/>
        </w:rPr>
        <w:t>ŠKOLSKOJ KNJIŽNICI</w:t>
      </w:r>
      <w:r w:rsidR="00FF3A98" w:rsidRPr="00AE1DF0">
        <w:rPr>
          <w:b/>
        </w:rPr>
        <w:t>.</w:t>
      </w:r>
    </w:p>
    <w:p w14:paraId="4C19E846" w14:textId="77777777" w:rsidR="00FF3A98" w:rsidRPr="00AE1DF0" w:rsidRDefault="00FF3A98" w:rsidP="00FF3A98"/>
    <w:p w14:paraId="63965AAA" w14:textId="512D4B2B" w:rsidR="00FF3A98" w:rsidRPr="00AE1DF0" w:rsidRDefault="00FF3A98" w:rsidP="00D51495">
      <w:pPr>
        <w:jc w:val="both"/>
        <w:rPr>
          <w:b/>
        </w:rPr>
      </w:pPr>
      <w:r w:rsidRPr="00AE1DF0">
        <w:rPr>
          <w:b/>
        </w:rPr>
        <w:t xml:space="preserve">Pravni i drugi izvori za pripremanje kandidata za testiranje </w:t>
      </w:r>
      <w:r w:rsidR="00085F94" w:rsidRPr="00AE1DF0">
        <w:rPr>
          <w:b/>
        </w:rPr>
        <w:t>intervj</w:t>
      </w:r>
      <w:r w:rsidR="00C9304A">
        <w:rPr>
          <w:b/>
        </w:rPr>
        <w:t>u</w:t>
      </w:r>
      <w:r w:rsidR="00085F94" w:rsidRPr="00AE1DF0">
        <w:rPr>
          <w:b/>
        </w:rPr>
        <w:t xml:space="preserve">om </w:t>
      </w:r>
      <w:r w:rsidRPr="00AE1DF0">
        <w:rPr>
          <w:b/>
        </w:rPr>
        <w:t>su:</w:t>
      </w:r>
    </w:p>
    <w:p w14:paraId="1A21249F" w14:textId="5E610246" w:rsidR="00FF3A98" w:rsidRPr="00AE1DF0" w:rsidRDefault="00031112" w:rsidP="00FF3A98">
      <w:pPr>
        <w:numPr>
          <w:ilvl w:val="0"/>
          <w:numId w:val="15"/>
        </w:numPr>
        <w:jc w:val="both"/>
      </w:pPr>
      <w:r w:rsidRPr="00AE1DF0">
        <w:t xml:space="preserve">Kurikulum </w:t>
      </w:r>
      <w:proofErr w:type="spellStart"/>
      <w:r w:rsidRPr="00AE1DF0">
        <w:t>međupredmetnih</w:t>
      </w:r>
      <w:proofErr w:type="spellEnd"/>
      <w:r w:rsidRPr="00AE1DF0">
        <w:t xml:space="preserve"> tema</w:t>
      </w:r>
    </w:p>
    <w:p w14:paraId="04869AB8" w14:textId="73DB0FFD" w:rsidR="00FF3A98" w:rsidRPr="00AE1DF0" w:rsidRDefault="00031112" w:rsidP="00FF3A98">
      <w:pPr>
        <w:numPr>
          <w:ilvl w:val="0"/>
          <w:numId w:val="15"/>
        </w:numPr>
        <w:jc w:val="both"/>
      </w:pPr>
      <w:r w:rsidRPr="00AE1DF0">
        <w:t>Pravilnik  o izmjenama i dopunama pravilnika o načinima postupcima, elementima vrednovanja učenika u osnovnim i srednjim školama</w:t>
      </w:r>
    </w:p>
    <w:p w14:paraId="3AEA25BD" w14:textId="4AA11F94" w:rsidR="00FF3A98" w:rsidRPr="00AE1DF0" w:rsidRDefault="00031112" w:rsidP="00FF3A98">
      <w:pPr>
        <w:numPr>
          <w:ilvl w:val="0"/>
          <w:numId w:val="15"/>
        </w:numPr>
        <w:jc w:val="both"/>
      </w:pPr>
      <w:r w:rsidRPr="00AE1DF0">
        <w:t>Zakon o odgoju i obrazovanju u osnovnoj i srednjoj školi</w:t>
      </w:r>
      <w:r w:rsidR="00FF3A98" w:rsidRPr="00AE1DF0">
        <w:t xml:space="preserve"> N.N broj 82/2019.</w:t>
      </w:r>
    </w:p>
    <w:p w14:paraId="43B69389" w14:textId="4616A716" w:rsidR="00FF3A98" w:rsidRPr="00AE1DF0" w:rsidRDefault="00031112" w:rsidP="00D51495">
      <w:pPr>
        <w:pStyle w:val="Odlomakpopisa"/>
        <w:numPr>
          <w:ilvl w:val="0"/>
          <w:numId w:val="15"/>
        </w:numPr>
        <w:jc w:val="both"/>
      </w:pPr>
      <w:r w:rsidRPr="00AE1DF0">
        <w:t xml:space="preserve">Pravilnik o kriterijima za izricanje pedagoških mjera </w:t>
      </w:r>
      <w:r w:rsidR="00FF3A98" w:rsidRPr="00AE1DF0">
        <w:t>N.N, broj 87/08., 86/09., 92/10., 105/10.- ispravak, 90/11., 16/12.,., 8612., 94.,13 i 152/14.)</w:t>
      </w:r>
    </w:p>
    <w:p w14:paraId="5B75825A" w14:textId="0972B1EF" w:rsidR="00D51495" w:rsidRPr="00AE1DF0" w:rsidRDefault="00D51495" w:rsidP="00D51495">
      <w:pPr>
        <w:pStyle w:val="Odlomakpopisa"/>
        <w:numPr>
          <w:ilvl w:val="0"/>
          <w:numId w:val="15"/>
        </w:numPr>
        <w:jc w:val="both"/>
      </w:pPr>
      <w:r w:rsidRPr="00AE1DF0">
        <w:t xml:space="preserve">Pravilnik o </w:t>
      </w:r>
      <w:r w:rsidR="00A671D1" w:rsidRPr="00AE1DF0">
        <w:t>osnovnoškolskom i sred</w:t>
      </w:r>
      <w:r w:rsidRPr="00AE1DF0">
        <w:t>njoškolskom odgoju i obrazovanju učenika s teškoćama u razvoju NN, broj 24/2015.</w:t>
      </w:r>
    </w:p>
    <w:p w14:paraId="0A68B2EB" w14:textId="77777777" w:rsidR="00FF3A98" w:rsidRPr="00AE1DF0" w:rsidRDefault="00FF3A98" w:rsidP="00FF3A98">
      <w:pPr>
        <w:ind w:left="60"/>
      </w:pPr>
    </w:p>
    <w:p w14:paraId="6DA4A421" w14:textId="6CBF731B" w:rsidR="00FF3A98" w:rsidRPr="00AE1DF0" w:rsidRDefault="00FF3A98" w:rsidP="00FF3A98">
      <w:r w:rsidRPr="00AE1DF0">
        <w:t>Ako kandidat/</w:t>
      </w:r>
      <w:proofErr w:type="spellStart"/>
      <w:r w:rsidRPr="00AE1DF0">
        <w:t>kinja</w:t>
      </w:r>
      <w:proofErr w:type="spellEnd"/>
      <w:r w:rsidRPr="00AE1DF0">
        <w:t xml:space="preserve">    ne pristupi testiranju </w:t>
      </w:r>
      <w:r w:rsidR="00085F94" w:rsidRPr="00AE1DF0">
        <w:t xml:space="preserve">intervjuom </w:t>
      </w:r>
      <w:r w:rsidRPr="00AE1DF0">
        <w:t>u navedenom vremenu ili pristupi nakon vremena određenog za početak testiranja, ne smatra se kandidatkinjom natječaja.</w:t>
      </w:r>
    </w:p>
    <w:p w14:paraId="6039801F" w14:textId="77777777" w:rsidR="00FF3A98" w:rsidRPr="00AE1DF0" w:rsidRDefault="00FF3A98" w:rsidP="00FF3A98"/>
    <w:p w14:paraId="18F5021A" w14:textId="47A2DF6E" w:rsidR="00FF3A98" w:rsidRPr="00AE1DF0" w:rsidRDefault="00FF3A98" w:rsidP="00FF3A98">
      <w:pPr>
        <w:rPr>
          <w:b/>
        </w:rPr>
      </w:pPr>
      <w:r w:rsidRPr="00AE1DF0">
        <w:rPr>
          <w:b/>
        </w:rPr>
        <w:t xml:space="preserve">Na </w:t>
      </w:r>
      <w:r w:rsidR="00085F94" w:rsidRPr="00AE1DF0">
        <w:rPr>
          <w:b/>
        </w:rPr>
        <w:t>testiranje</w:t>
      </w:r>
      <w:r w:rsidRPr="00AE1DF0">
        <w:rPr>
          <w:b/>
        </w:rPr>
        <w:t xml:space="preserve"> -intervju pozivaju se: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A98" w:rsidRPr="00AE1DF0" w14:paraId="5FED95EA" w14:textId="77777777" w:rsidTr="00FF3A9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54F3" w14:textId="7F49FD89" w:rsidR="00FF3A98" w:rsidRPr="00AE1DF0" w:rsidRDefault="00FF3A98">
            <w:pPr>
              <w:rPr>
                <w:lang w:eastAsia="en-US"/>
              </w:rPr>
            </w:pPr>
          </w:p>
        </w:tc>
      </w:tr>
    </w:tbl>
    <w:p w14:paraId="0043FAE8" w14:textId="4DE7C358" w:rsidR="00FF3A98" w:rsidRDefault="00FF3A98" w:rsidP="00FF3A9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4"/>
        <w:gridCol w:w="4948"/>
        <w:gridCol w:w="3020"/>
      </w:tblGrid>
      <w:tr w:rsidR="00AE1DF0" w14:paraId="34F1ADF2" w14:textId="77777777" w:rsidTr="007C3024">
        <w:tc>
          <w:tcPr>
            <w:tcW w:w="1094" w:type="dxa"/>
          </w:tcPr>
          <w:p w14:paraId="132C1C7D" w14:textId="4269DBE8" w:rsidR="00AE1DF0" w:rsidRDefault="00FA2A2A" w:rsidP="00FA2A2A">
            <w:pPr>
              <w:jc w:val="center"/>
            </w:pPr>
            <w:r>
              <w:t>Red.br.</w:t>
            </w:r>
          </w:p>
        </w:tc>
        <w:tc>
          <w:tcPr>
            <w:tcW w:w="4948" w:type="dxa"/>
          </w:tcPr>
          <w:p w14:paraId="1E4D95B8" w14:textId="1014E95D" w:rsidR="00AE1DF0" w:rsidRDefault="00FA2A2A" w:rsidP="00FA2A2A">
            <w:pPr>
              <w:jc w:val="center"/>
            </w:pPr>
            <w:r>
              <w:t>Ime i prezime</w:t>
            </w:r>
          </w:p>
        </w:tc>
        <w:tc>
          <w:tcPr>
            <w:tcW w:w="3020" w:type="dxa"/>
          </w:tcPr>
          <w:p w14:paraId="21758811" w14:textId="214786DA" w:rsidR="00AE1DF0" w:rsidRDefault="00FA2A2A" w:rsidP="00FA2A2A">
            <w:pPr>
              <w:jc w:val="center"/>
            </w:pPr>
            <w:r>
              <w:t>Vrijeme</w:t>
            </w:r>
          </w:p>
        </w:tc>
      </w:tr>
      <w:tr w:rsidR="00AE1DF0" w14:paraId="31390A09" w14:textId="77777777" w:rsidTr="007C3024">
        <w:tc>
          <w:tcPr>
            <w:tcW w:w="1094" w:type="dxa"/>
          </w:tcPr>
          <w:p w14:paraId="36AAF87A" w14:textId="292FED0C" w:rsidR="00AE1DF0" w:rsidRDefault="00FA2A2A" w:rsidP="00FA2A2A">
            <w:pPr>
              <w:jc w:val="center"/>
            </w:pPr>
            <w:r>
              <w:t>1.</w:t>
            </w:r>
          </w:p>
        </w:tc>
        <w:tc>
          <w:tcPr>
            <w:tcW w:w="4948" w:type="dxa"/>
          </w:tcPr>
          <w:p w14:paraId="580B38CF" w14:textId="4267D1D7" w:rsidR="00AE1DF0" w:rsidRDefault="00A45874" w:rsidP="00FF3A98">
            <w:r>
              <w:t xml:space="preserve">Mirela </w:t>
            </w:r>
            <w:proofErr w:type="spellStart"/>
            <w:r>
              <w:t>Plantan</w:t>
            </w:r>
            <w:proofErr w:type="spellEnd"/>
            <w:r>
              <w:t xml:space="preserve"> </w:t>
            </w:r>
          </w:p>
        </w:tc>
        <w:tc>
          <w:tcPr>
            <w:tcW w:w="3020" w:type="dxa"/>
          </w:tcPr>
          <w:p w14:paraId="418F4AE5" w14:textId="1104C1FE" w:rsidR="00AE1DF0" w:rsidRDefault="00FA2A2A" w:rsidP="00FA2A2A">
            <w:pPr>
              <w:jc w:val="center"/>
            </w:pPr>
            <w:r>
              <w:t>8,30</w:t>
            </w:r>
          </w:p>
        </w:tc>
      </w:tr>
      <w:tr w:rsidR="00AE1DF0" w14:paraId="20076358" w14:textId="77777777" w:rsidTr="007C3024">
        <w:tc>
          <w:tcPr>
            <w:tcW w:w="1094" w:type="dxa"/>
          </w:tcPr>
          <w:p w14:paraId="7442C2C0" w14:textId="275A1C90" w:rsidR="00AE1DF0" w:rsidRDefault="00FA2A2A" w:rsidP="00FA2A2A">
            <w:pPr>
              <w:jc w:val="center"/>
            </w:pPr>
            <w:r>
              <w:t>2.</w:t>
            </w:r>
          </w:p>
        </w:tc>
        <w:tc>
          <w:tcPr>
            <w:tcW w:w="4948" w:type="dxa"/>
          </w:tcPr>
          <w:p w14:paraId="40362487" w14:textId="34D12CD5" w:rsidR="00AE1DF0" w:rsidRDefault="00A45874" w:rsidP="00FF3A98">
            <w:r>
              <w:t>Helena Mišković</w:t>
            </w:r>
            <w:r>
              <w:t xml:space="preserve"> </w:t>
            </w:r>
          </w:p>
        </w:tc>
        <w:tc>
          <w:tcPr>
            <w:tcW w:w="3020" w:type="dxa"/>
          </w:tcPr>
          <w:p w14:paraId="782434B8" w14:textId="3A5DEDB1" w:rsidR="00AE1DF0" w:rsidRDefault="00FA2A2A" w:rsidP="00FA2A2A">
            <w:pPr>
              <w:jc w:val="center"/>
            </w:pPr>
            <w:r>
              <w:t>8,40</w:t>
            </w:r>
          </w:p>
        </w:tc>
      </w:tr>
      <w:tr w:rsidR="00AE1DF0" w14:paraId="7F951172" w14:textId="77777777" w:rsidTr="007C3024">
        <w:tc>
          <w:tcPr>
            <w:tcW w:w="1094" w:type="dxa"/>
          </w:tcPr>
          <w:p w14:paraId="567ADB0B" w14:textId="6212AA53" w:rsidR="00AE1DF0" w:rsidRDefault="00FA2A2A" w:rsidP="00FA2A2A">
            <w:pPr>
              <w:jc w:val="center"/>
            </w:pPr>
            <w:r>
              <w:t>3.</w:t>
            </w:r>
          </w:p>
        </w:tc>
        <w:tc>
          <w:tcPr>
            <w:tcW w:w="4948" w:type="dxa"/>
          </w:tcPr>
          <w:p w14:paraId="4232180D" w14:textId="2CDDA55B" w:rsidR="00AE1DF0" w:rsidRDefault="00A45874" w:rsidP="00FF3A98">
            <w:r>
              <w:t>Danijela Mihić</w:t>
            </w:r>
            <w:r>
              <w:t xml:space="preserve"> </w:t>
            </w:r>
          </w:p>
        </w:tc>
        <w:tc>
          <w:tcPr>
            <w:tcW w:w="3020" w:type="dxa"/>
          </w:tcPr>
          <w:p w14:paraId="16D18983" w14:textId="2EE006E5" w:rsidR="00AE1DF0" w:rsidRDefault="00FA2A2A" w:rsidP="00FA2A2A">
            <w:pPr>
              <w:jc w:val="center"/>
            </w:pPr>
            <w:r>
              <w:t>8,50</w:t>
            </w:r>
          </w:p>
        </w:tc>
      </w:tr>
      <w:tr w:rsidR="00AE1DF0" w14:paraId="1D311809" w14:textId="77777777" w:rsidTr="007C3024">
        <w:tc>
          <w:tcPr>
            <w:tcW w:w="1094" w:type="dxa"/>
          </w:tcPr>
          <w:p w14:paraId="14CB3EB9" w14:textId="527E9FA7" w:rsidR="00AE1DF0" w:rsidRDefault="00FA2A2A" w:rsidP="00FA2A2A">
            <w:pPr>
              <w:jc w:val="center"/>
            </w:pPr>
            <w:r>
              <w:t>4.</w:t>
            </w:r>
          </w:p>
        </w:tc>
        <w:tc>
          <w:tcPr>
            <w:tcW w:w="4948" w:type="dxa"/>
          </w:tcPr>
          <w:p w14:paraId="5431FFDF" w14:textId="08107E3A" w:rsidR="00AE1DF0" w:rsidRDefault="00A45874" w:rsidP="00FF3A98">
            <w:r>
              <w:t xml:space="preserve">Marija </w:t>
            </w:r>
            <w:proofErr w:type="spellStart"/>
            <w:r>
              <w:t>Šalomon</w:t>
            </w:r>
            <w:proofErr w:type="spellEnd"/>
          </w:p>
        </w:tc>
        <w:tc>
          <w:tcPr>
            <w:tcW w:w="3020" w:type="dxa"/>
          </w:tcPr>
          <w:p w14:paraId="1D31DE7D" w14:textId="33F22076" w:rsidR="00AE1DF0" w:rsidRDefault="00FA2A2A" w:rsidP="00FA2A2A">
            <w:pPr>
              <w:jc w:val="center"/>
            </w:pPr>
            <w:r>
              <w:t>9,00</w:t>
            </w:r>
          </w:p>
        </w:tc>
      </w:tr>
      <w:tr w:rsidR="00AE1DF0" w14:paraId="2113E665" w14:textId="77777777" w:rsidTr="007C3024">
        <w:tc>
          <w:tcPr>
            <w:tcW w:w="1094" w:type="dxa"/>
          </w:tcPr>
          <w:p w14:paraId="7F73D4B4" w14:textId="7872150D" w:rsidR="00AE1DF0" w:rsidRDefault="00FA2A2A" w:rsidP="00FA2A2A">
            <w:pPr>
              <w:jc w:val="center"/>
            </w:pPr>
            <w:r>
              <w:t>5.</w:t>
            </w:r>
          </w:p>
        </w:tc>
        <w:tc>
          <w:tcPr>
            <w:tcW w:w="4948" w:type="dxa"/>
          </w:tcPr>
          <w:p w14:paraId="19B3E984" w14:textId="6641BB7C" w:rsidR="00AE1DF0" w:rsidRDefault="00A45874" w:rsidP="00FF3A98">
            <w:r>
              <w:t>Ivka Njegovan</w:t>
            </w:r>
            <w:r>
              <w:t xml:space="preserve"> </w:t>
            </w:r>
          </w:p>
        </w:tc>
        <w:tc>
          <w:tcPr>
            <w:tcW w:w="3020" w:type="dxa"/>
          </w:tcPr>
          <w:p w14:paraId="261224A0" w14:textId="67D17A71" w:rsidR="00AE1DF0" w:rsidRDefault="00FA2A2A" w:rsidP="00FA2A2A">
            <w:pPr>
              <w:jc w:val="center"/>
            </w:pPr>
            <w:r>
              <w:t>9,10</w:t>
            </w:r>
          </w:p>
        </w:tc>
      </w:tr>
      <w:tr w:rsidR="00AE1DF0" w14:paraId="3B17659A" w14:textId="77777777" w:rsidTr="007C3024">
        <w:tc>
          <w:tcPr>
            <w:tcW w:w="1094" w:type="dxa"/>
          </w:tcPr>
          <w:p w14:paraId="137A631F" w14:textId="1AC67DA4" w:rsidR="00AE1DF0" w:rsidRDefault="00FA2A2A" w:rsidP="00FA2A2A">
            <w:pPr>
              <w:jc w:val="center"/>
            </w:pPr>
            <w:r>
              <w:t>6.</w:t>
            </w:r>
          </w:p>
        </w:tc>
        <w:tc>
          <w:tcPr>
            <w:tcW w:w="4948" w:type="dxa"/>
          </w:tcPr>
          <w:p w14:paraId="5939591A" w14:textId="13BAD52B" w:rsidR="00AE1DF0" w:rsidRDefault="00A45874" w:rsidP="00FF3A98">
            <w:r>
              <w:t>Ana Knežević</w:t>
            </w:r>
            <w:r>
              <w:t xml:space="preserve"> </w:t>
            </w:r>
          </w:p>
        </w:tc>
        <w:tc>
          <w:tcPr>
            <w:tcW w:w="3020" w:type="dxa"/>
          </w:tcPr>
          <w:p w14:paraId="081C272C" w14:textId="02380DE4" w:rsidR="00AE1DF0" w:rsidRDefault="00FA2A2A" w:rsidP="00FA2A2A">
            <w:pPr>
              <w:jc w:val="center"/>
            </w:pPr>
            <w:r>
              <w:t>9,20</w:t>
            </w:r>
          </w:p>
        </w:tc>
      </w:tr>
      <w:tr w:rsidR="00AE1DF0" w14:paraId="15883503" w14:textId="77777777" w:rsidTr="007C3024">
        <w:tc>
          <w:tcPr>
            <w:tcW w:w="1094" w:type="dxa"/>
          </w:tcPr>
          <w:p w14:paraId="0BA19BA4" w14:textId="564FD7B6" w:rsidR="00AE1DF0" w:rsidRDefault="00FA2A2A" w:rsidP="00FA2A2A">
            <w:pPr>
              <w:jc w:val="center"/>
            </w:pPr>
            <w:r>
              <w:t>7.</w:t>
            </w:r>
          </w:p>
        </w:tc>
        <w:tc>
          <w:tcPr>
            <w:tcW w:w="4948" w:type="dxa"/>
          </w:tcPr>
          <w:p w14:paraId="51DC9C1F" w14:textId="019094B6" w:rsidR="00AE1DF0" w:rsidRDefault="00A45874" w:rsidP="00FF3A98">
            <w:r>
              <w:t xml:space="preserve">Nikica </w:t>
            </w:r>
            <w:proofErr w:type="spellStart"/>
            <w:r>
              <w:t>Menalo</w:t>
            </w:r>
            <w:proofErr w:type="spellEnd"/>
          </w:p>
        </w:tc>
        <w:tc>
          <w:tcPr>
            <w:tcW w:w="3020" w:type="dxa"/>
          </w:tcPr>
          <w:p w14:paraId="175E3E49" w14:textId="5A66D7A5" w:rsidR="00AE1DF0" w:rsidRDefault="00FA2A2A" w:rsidP="00FA2A2A">
            <w:pPr>
              <w:jc w:val="center"/>
            </w:pPr>
            <w:r>
              <w:t>9,30</w:t>
            </w:r>
          </w:p>
        </w:tc>
      </w:tr>
      <w:tr w:rsidR="00AE1DF0" w14:paraId="731FDC1F" w14:textId="77777777" w:rsidTr="007C3024">
        <w:tc>
          <w:tcPr>
            <w:tcW w:w="1094" w:type="dxa"/>
          </w:tcPr>
          <w:p w14:paraId="25667A4D" w14:textId="0C1482D4" w:rsidR="00AE1DF0" w:rsidRDefault="00FA2A2A" w:rsidP="00FA2A2A">
            <w:pPr>
              <w:jc w:val="center"/>
            </w:pPr>
            <w:r>
              <w:t>8.</w:t>
            </w:r>
          </w:p>
        </w:tc>
        <w:tc>
          <w:tcPr>
            <w:tcW w:w="4948" w:type="dxa"/>
          </w:tcPr>
          <w:p w14:paraId="676E9704" w14:textId="0F16413F" w:rsidR="00AE1DF0" w:rsidRDefault="00A45874" w:rsidP="00FF3A98">
            <w:r>
              <w:t>Josipa Prgomet</w:t>
            </w:r>
          </w:p>
        </w:tc>
        <w:tc>
          <w:tcPr>
            <w:tcW w:w="3020" w:type="dxa"/>
          </w:tcPr>
          <w:p w14:paraId="18A45364" w14:textId="3B0F68C3" w:rsidR="00AE1DF0" w:rsidRDefault="00FA2A2A" w:rsidP="00FA2A2A">
            <w:pPr>
              <w:jc w:val="center"/>
            </w:pPr>
            <w:r>
              <w:t>10,10</w:t>
            </w:r>
          </w:p>
        </w:tc>
      </w:tr>
      <w:tr w:rsidR="00AE1DF0" w14:paraId="4261B3F8" w14:textId="77777777" w:rsidTr="007C3024">
        <w:tc>
          <w:tcPr>
            <w:tcW w:w="1094" w:type="dxa"/>
          </w:tcPr>
          <w:p w14:paraId="284C8554" w14:textId="30C40D9D" w:rsidR="00AE1DF0" w:rsidRDefault="00FA2A2A" w:rsidP="00FA2A2A">
            <w:pPr>
              <w:jc w:val="center"/>
            </w:pPr>
            <w:r>
              <w:t>9.</w:t>
            </w:r>
          </w:p>
        </w:tc>
        <w:tc>
          <w:tcPr>
            <w:tcW w:w="4948" w:type="dxa"/>
          </w:tcPr>
          <w:p w14:paraId="1AA3A8EE" w14:textId="43232140" w:rsidR="00AE1DF0" w:rsidRDefault="00A45874" w:rsidP="00FF3A98">
            <w:r>
              <w:t>Andrijana Ravnjak</w:t>
            </w:r>
          </w:p>
        </w:tc>
        <w:tc>
          <w:tcPr>
            <w:tcW w:w="3020" w:type="dxa"/>
          </w:tcPr>
          <w:p w14:paraId="13947BE5" w14:textId="6F981650" w:rsidR="00AE1DF0" w:rsidRDefault="00FA2A2A" w:rsidP="00FA2A2A">
            <w:pPr>
              <w:jc w:val="center"/>
            </w:pPr>
            <w:r>
              <w:t>10,20</w:t>
            </w:r>
          </w:p>
        </w:tc>
      </w:tr>
      <w:tr w:rsidR="00AE1DF0" w14:paraId="0EC527C8" w14:textId="77777777" w:rsidTr="007C3024">
        <w:tc>
          <w:tcPr>
            <w:tcW w:w="1094" w:type="dxa"/>
          </w:tcPr>
          <w:p w14:paraId="3941F847" w14:textId="30C89084" w:rsidR="00AE1DF0" w:rsidRDefault="00FA2A2A" w:rsidP="00FA2A2A">
            <w:pPr>
              <w:jc w:val="center"/>
            </w:pPr>
            <w:r>
              <w:t>10.</w:t>
            </w:r>
          </w:p>
        </w:tc>
        <w:tc>
          <w:tcPr>
            <w:tcW w:w="4948" w:type="dxa"/>
          </w:tcPr>
          <w:p w14:paraId="32DE84B3" w14:textId="02C266F5" w:rsidR="00AE1DF0" w:rsidRDefault="00A45874" w:rsidP="00FF3A98">
            <w:r>
              <w:t xml:space="preserve">Marko </w:t>
            </w:r>
            <w:proofErr w:type="spellStart"/>
            <w:r>
              <w:t>Lubar</w:t>
            </w:r>
            <w:proofErr w:type="spellEnd"/>
          </w:p>
        </w:tc>
        <w:tc>
          <w:tcPr>
            <w:tcW w:w="3020" w:type="dxa"/>
          </w:tcPr>
          <w:p w14:paraId="1D9596C1" w14:textId="745365F2" w:rsidR="00AE1DF0" w:rsidRDefault="00FA2A2A" w:rsidP="00FA2A2A">
            <w:pPr>
              <w:jc w:val="center"/>
            </w:pPr>
            <w:r>
              <w:t>10,30</w:t>
            </w:r>
          </w:p>
        </w:tc>
      </w:tr>
      <w:tr w:rsidR="00AE1DF0" w14:paraId="29FBA229" w14:textId="77777777" w:rsidTr="007C3024">
        <w:tc>
          <w:tcPr>
            <w:tcW w:w="1094" w:type="dxa"/>
          </w:tcPr>
          <w:p w14:paraId="3C93E9F1" w14:textId="2FFF948F" w:rsidR="00AE1DF0" w:rsidRDefault="00FA2A2A" w:rsidP="00FA2A2A">
            <w:pPr>
              <w:jc w:val="center"/>
            </w:pPr>
            <w:r>
              <w:t>11.</w:t>
            </w:r>
          </w:p>
        </w:tc>
        <w:tc>
          <w:tcPr>
            <w:tcW w:w="4948" w:type="dxa"/>
          </w:tcPr>
          <w:p w14:paraId="11828491" w14:textId="6C4BB9E1" w:rsidR="00AE1DF0" w:rsidRDefault="00A45874" w:rsidP="00FF3A98">
            <w:r>
              <w:t>Biserka Tomić</w:t>
            </w:r>
          </w:p>
        </w:tc>
        <w:tc>
          <w:tcPr>
            <w:tcW w:w="3020" w:type="dxa"/>
          </w:tcPr>
          <w:p w14:paraId="57246320" w14:textId="4BF48061" w:rsidR="00AE1DF0" w:rsidRDefault="00FA2A2A" w:rsidP="00FA2A2A">
            <w:pPr>
              <w:jc w:val="center"/>
            </w:pPr>
            <w:r>
              <w:t>10,40</w:t>
            </w:r>
          </w:p>
        </w:tc>
      </w:tr>
      <w:tr w:rsidR="00AE1DF0" w14:paraId="0CD2DCE6" w14:textId="77777777" w:rsidTr="007C3024">
        <w:tc>
          <w:tcPr>
            <w:tcW w:w="1094" w:type="dxa"/>
          </w:tcPr>
          <w:p w14:paraId="3588C913" w14:textId="0C8F650E" w:rsidR="00AE1DF0" w:rsidRDefault="00FA2A2A" w:rsidP="00FA2A2A">
            <w:pPr>
              <w:jc w:val="center"/>
            </w:pPr>
            <w:r>
              <w:t>12.</w:t>
            </w:r>
          </w:p>
        </w:tc>
        <w:tc>
          <w:tcPr>
            <w:tcW w:w="4948" w:type="dxa"/>
          </w:tcPr>
          <w:p w14:paraId="5B96B0FF" w14:textId="7C7F8520" w:rsidR="00AE1DF0" w:rsidRDefault="00A45874" w:rsidP="00FF3A98">
            <w:r>
              <w:t xml:space="preserve">Andrea </w:t>
            </w:r>
            <w:proofErr w:type="spellStart"/>
            <w:r>
              <w:t>Andračić</w:t>
            </w:r>
            <w:proofErr w:type="spellEnd"/>
            <w:r>
              <w:t xml:space="preserve"> </w:t>
            </w:r>
          </w:p>
        </w:tc>
        <w:tc>
          <w:tcPr>
            <w:tcW w:w="3020" w:type="dxa"/>
          </w:tcPr>
          <w:p w14:paraId="3F111156" w14:textId="7BFA302F" w:rsidR="00AE1DF0" w:rsidRDefault="00FA2A2A" w:rsidP="00FA2A2A">
            <w:pPr>
              <w:jc w:val="center"/>
            </w:pPr>
            <w:r>
              <w:t>10,50</w:t>
            </w:r>
          </w:p>
        </w:tc>
      </w:tr>
      <w:tr w:rsidR="00AE1DF0" w14:paraId="2B3FCBE7" w14:textId="77777777" w:rsidTr="007C3024">
        <w:tc>
          <w:tcPr>
            <w:tcW w:w="1094" w:type="dxa"/>
          </w:tcPr>
          <w:p w14:paraId="10711011" w14:textId="790EE3D1" w:rsidR="00AE1DF0" w:rsidRDefault="00FA2A2A" w:rsidP="00FA2A2A">
            <w:pPr>
              <w:jc w:val="center"/>
            </w:pPr>
            <w:r>
              <w:t>13.</w:t>
            </w:r>
          </w:p>
        </w:tc>
        <w:tc>
          <w:tcPr>
            <w:tcW w:w="4948" w:type="dxa"/>
          </w:tcPr>
          <w:p w14:paraId="5C820B9B" w14:textId="57B1AF89" w:rsidR="00AE1DF0" w:rsidRDefault="00A45874" w:rsidP="00FF3A98">
            <w:r>
              <w:t xml:space="preserve">Miro </w:t>
            </w:r>
            <w:proofErr w:type="spellStart"/>
            <w:r>
              <w:t>Erkapić</w:t>
            </w:r>
            <w:proofErr w:type="spellEnd"/>
          </w:p>
        </w:tc>
        <w:tc>
          <w:tcPr>
            <w:tcW w:w="3020" w:type="dxa"/>
          </w:tcPr>
          <w:p w14:paraId="04041254" w14:textId="20EADA7C" w:rsidR="00AE1DF0" w:rsidRDefault="00FA2A2A" w:rsidP="00FA2A2A">
            <w:pPr>
              <w:jc w:val="center"/>
            </w:pPr>
            <w:r>
              <w:t>11,00</w:t>
            </w:r>
          </w:p>
        </w:tc>
      </w:tr>
    </w:tbl>
    <w:p w14:paraId="4F3DEDD8" w14:textId="77777777" w:rsidR="00AE1DF0" w:rsidRPr="00AE1DF0" w:rsidRDefault="00AE1DF0" w:rsidP="00FF3A98"/>
    <w:p w14:paraId="1EC3A247" w14:textId="2CA4F48E" w:rsidR="00024433" w:rsidRPr="00AE1DF0" w:rsidRDefault="00FF3A98" w:rsidP="007C3024">
      <w:pPr>
        <w:jc w:val="right"/>
      </w:pPr>
      <w:r w:rsidRPr="00AE1DF0">
        <w:t xml:space="preserve">                                            </w:t>
      </w:r>
      <w:r w:rsidR="00995D5C" w:rsidRPr="00AE1DF0">
        <w:t xml:space="preserve"> </w:t>
      </w:r>
      <w:r w:rsidRPr="00AE1DF0">
        <w:t xml:space="preserve">  POVJE</w:t>
      </w:r>
      <w:r w:rsidR="00995D5C" w:rsidRPr="00AE1DF0">
        <w:t>RENSTVO ZA VREDNOVANJE KANDIDATA</w:t>
      </w:r>
    </w:p>
    <w:sectPr w:rsidR="00024433" w:rsidRPr="00AE1DF0" w:rsidSect="006E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18B3"/>
    <w:multiLevelType w:val="hybridMultilevel"/>
    <w:tmpl w:val="7F287FB4"/>
    <w:lvl w:ilvl="0" w:tplc="341A19D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53FE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7184FA8"/>
    <w:multiLevelType w:val="multilevel"/>
    <w:tmpl w:val="9B94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F5039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4D74"/>
    <w:multiLevelType w:val="multilevel"/>
    <w:tmpl w:val="2194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FB01ED2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97"/>
    <w:rsid w:val="00024433"/>
    <w:rsid w:val="00031112"/>
    <w:rsid w:val="00085F94"/>
    <w:rsid w:val="000E4AD0"/>
    <w:rsid w:val="000E76A9"/>
    <w:rsid w:val="001C6A97"/>
    <w:rsid w:val="001F40F2"/>
    <w:rsid w:val="003138F2"/>
    <w:rsid w:val="003410B9"/>
    <w:rsid w:val="005C2CE2"/>
    <w:rsid w:val="00691DD4"/>
    <w:rsid w:val="006A7D05"/>
    <w:rsid w:val="00750934"/>
    <w:rsid w:val="00774974"/>
    <w:rsid w:val="007C3024"/>
    <w:rsid w:val="0083322B"/>
    <w:rsid w:val="00995D5C"/>
    <w:rsid w:val="00A45874"/>
    <w:rsid w:val="00A671D1"/>
    <w:rsid w:val="00AE1DF0"/>
    <w:rsid w:val="00B950F9"/>
    <w:rsid w:val="00BA7583"/>
    <w:rsid w:val="00C02042"/>
    <w:rsid w:val="00C9304A"/>
    <w:rsid w:val="00CD4B80"/>
    <w:rsid w:val="00D51495"/>
    <w:rsid w:val="00DE41FB"/>
    <w:rsid w:val="00F20302"/>
    <w:rsid w:val="00F32D0A"/>
    <w:rsid w:val="00FA2A2A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AD34"/>
  <w15:docId w15:val="{EE17677B-6534-4358-98E3-A8EF6A5B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6A9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C6A9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32D0A"/>
    <w:pPr>
      <w:ind w:left="720"/>
      <w:contextualSpacing/>
    </w:pPr>
  </w:style>
  <w:style w:type="table" w:styleId="Reetkatablice">
    <w:name w:val="Table Grid"/>
    <w:basedOn w:val="Obinatablica"/>
    <w:uiPriority w:val="59"/>
    <w:rsid w:val="00F3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5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Andrijana Hajdukovic</cp:lastModifiedBy>
  <cp:revision>3</cp:revision>
  <cp:lastPrinted>2020-11-12T10:00:00Z</cp:lastPrinted>
  <dcterms:created xsi:type="dcterms:W3CDTF">2021-02-16T20:56:00Z</dcterms:created>
  <dcterms:modified xsi:type="dcterms:W3CDTF">2021-02-17T13:50:00Z</dcterms:modified>
</cp:coreProperties>
</file>